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3DAC" w:rsidRDefault="002C21B9" w:rsidP="006F61EE">
      <w:pPr>
        <w:pStyle w:val="a3"/>
      </w:pPr>
      <w:r>
        <w:rPr>
          <w:rFonts w:hint="eastAsia"/>
        </w:rPr>
        <w:t>整改</w:t>
      </w:r>
      <w:r w:rsidR="006F61EE" w:rsidRPr="006F61EE">
        <w:rPr>
          <w:rFonts w:hint="eastAsia"/>
        </w:rPr>
        <w:t>方案与工程量评估</w:t>
      </w:r>
    </w:p>
    <w:p w:rsidR="006F61EE" w:rsidRPr="0014252E" w:rsidRDefault="006F61EE" w:rsidP="006F61EE">
      <w:pPr>
        <w:rPr>
          <w:rFonts w:asciiTheme="minorEastAsia" w:hAnsiTheme="minorEastAsia"/>
          <w:b/>
          <w:sz w:val="24"/>
          <w:szCs w:val="24"/>
        </w:rPr>
      </w:pPr>
      <w:r w:rsidRPr="0014252E">
        <w:rPr>
          <w:rFonts w:asciiTheme="minorEastAsia" w:hAnsiTheme="minorEastAsia" w:hint="eastAsia"/>
          <w:b/>
          <w:sz w:val="24"/>
          <w:szCs w:val="24"/>
        </w:rPr>
        <w:t>一、总院机房</w:t>
      </w:r>
      <w:r w:rsidR="0014252E" w:rsidRPr="0014252E">
        <w:rPr>
          <w:rFonts w:asciiTheme="minorEastAsia" w:hAnsiTheme="minorEastAsia" w:hint="eastAsia"/>
          <w:b/>
          <w:sz w:val="24"/>
          <w:szCs w:val="24"/>
        </w:rPr>
        <w:t>整改</w:t>
      </w:r>
    </w:p>
    <w:p w:rsidR="006F61EE" w:rsidRPr="0014252E" w:rsidRDefault="006F61EE" w:rsidP="0014252E">
      <w:pPr>
        <w:spacing w:beforeLines="50" w:before="156" w:afterLines="50" w:after="156"/>
        <w:rPr>
          <w:rFonts w:ascii="黑体" w:eastAsia="黑体" w:hAnsi="黑体"/>
          <w:sz w:val="24"/>
          <w:szCs w:val="24"/>
        </w:rPr>
      </w:pPr>
      <w:r w:rsidRPr="0014252E">
        <w:rPr>
          <w:rFonts w:ascii="黑体" w:eastAsia="黑体" w:hAnsi="黑体" w:hint="eastAsia"/>
          <w:sz w:val="24"/>
          <w:szCs w:val="24"/>
        </w:rPr>
        <w:t>存在问题</w:t>
      </w:r>
    </w:p>
    <w:p w:rsidR="006F61EE" w:rsidRDefault="00FF0DE4" w:rsidP="0014252E">
      <w:pPr>
        <w:ind w:firstLineChars="200" w:firstLine="480"/>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总院中心</w:t>
      </w:r>
      <w:r w:rsidR="006F61EE" w:rsidRPr="0014252E">
        <w:rPr>
          <w:rFonts w:asciiTheme="minorEastAsia" w:hAnsiTheme="minorEastAsia" w:cs="宋体" w:hint="eastAsia"/>
          <w:color w:val="000000"/>
          <w:kern w:val="0"/>
          <w:sz w:val="24"/>
          <w:szCs w:val="24"/>
        </w:rPr>
        <w:t>机房</w:t>
      </w:r>
      <w:r>
        <w:rPr>
          <w:rFonts w:asciiTheme="minorEastAsia" w:hAnsiTheme="minorEastAsia" w:cs="宋体" w:hint="eastAsia"/>
          <w:color w:val="000000"/>
          <w:kern w:val="0"/>
          <w:sz w:val="24"/>
          <w:szCs w:val="24"/>
        </w:rPr>
        <w:t>网络设备机柜</w:t>
      </w:r>
      <w:r w:rsidR="006F61EE" w:rsidRPr="0014252E">
        <w:rPr>
          <w:rFonts w:asciiTheme="minorEastAsia" w:hAnsiTheme="minorEastAsia" w:cs="宋体" w:hint="eastAsia"/>
          <w:color w:val="000000"/>
          <w:kern w:val="0"/>
          <w:sz w:val="24"/>
          <w:szCs w:val="24"/>
        </w:rPr>
        <w:t>走线杂乱、复杂，整体环境不美观并且存在安全隐患。</w:t>
      </w:r>
    </w:p>
    <w:p w:rsidR="006F61EE" w:rsidRPr="0014252E" w:rsidRDefault="006F61EE" w:rsidP="0014252E">
      <w:pPr>
        <w:spacing w:beforeLines="50" w:before="156" w:afterLines="50" w:after="156"/>
        <w:rPr>
          <w:rFonts w:ascii="黑体" w:eastAsia="黑体" w:hAnsi="黑体"/>
          <w:sz w:val="24"/>
          <w:szCs w:val="24"/>
        </w:rPr>
      </w:pPr>
      <w:r w:rsidRPr="0014252E">
        <w:rPr>
          <w:rFonts w:ascii="黑体" w:eastAsia="黑体" w:hAnsi="黑体" w:hint="eastAsia"/>
          <w:sz w:val="24"/>
          <w:szCs w:val="24"/>
        </w:rPr>
        <w:t>整改方案</w:t>
      </w:r>
    </w:p>
    <w:p w:rsidR="006F61EE" w:rsidRPr="0014252E" w:rsidRDefault="00334B9A" w:rsidP="0014252E">
      <w:pPr>
        <w:ind w:firstLineChars="200" w:firstLine="480"/>
        <w:rPr>
          <w:rFonts w:asciiTheme="minorEastAsia" w:hAnsiTheme="minorEastAsia"/>
          <w:sz w:val="24"/>
          <w:szCs w:val="24"/>
        </w:rPr>
      </w:pPr>
      <w:r w:rsidRPr="0014252E">
        <w:rPr>
          <w:rFonts w:asciiTheme="minorEastAsia" w:hAnsiTheme="minorEastAsia" w:hint="eastAsia"/>
          <w:sz w:val="24"/>
          <w:szCs w:val="24"/>
        </w:rPr>
        <w:t>对</w:t>
      </w:r>
      <w:r w:rsidR="00BD7684" w:rsidRPr="0014252E">
        <w:rPr>
          <w:rFonts w:asciiTheme="minorEastAsia" w:hAnsiTheme="minorEastAsia" w:hint="eastAsia"/>
          <w:sz w:val="24"/>
          <w:szCs w:val="24"/>
        </w:rPr>
        <w:t>总院机房网络设备弱电柜的光纤、网线进行全面清理</w:t>
      </w:r>
      <w:r w:rsidRPr="0014252E">
        <w:rPr>
          <w:rFonts w:asciiTheme="minorEastAsia" w:hAnsiTheme="minorEastAsia" w:hint="eastAsia"/>
          <w:sz w:val="24"/>
          <w:szCs w:val="24"/>
        </w:rPr>
        <w:t>，以达到线路走线规范、每条线路有标识、网络设备整齐有序、机柜整体美观的效果</w:t>
      </w:r>
      <w:r w:rsidR="00BD7684" w:rsidRPr="0014252E">
        <w:rPr>
          <w:rFonts w:asciiTheme="minorEastAsia" w:hAnsiTheme="minorEastAsia" w:hint="eastAsia"/>
          <w:sz w:val="24"/>
          <w:szCs w:val="24"/>
        </w:rPr>
        <w:t>。</w:t>
      </w:r>
    </w:p>
    <w:p w:rsidR="00BD7684" w:rsidRPr="0014252E" w:rsidRDefault="00003E2D" w:rsidP="0014252E">
      <w:pPr>
        <w:ind w:firstLineChars="200" w:firstLine="480"/>
        <w:rPr>
          <w:rFonts w:asciiTheme="minorEastAsia" w:hAnsiTheme="minorEastAsia"/>
          <w:sz w:val="24"/>
          <w:szCs w:val="24"/>
        </w:rPr>
      </w:pPr>
      <w:r w:rsidRPr="0014252E">
        <w:rPr>
          <w:rFonts w:asciiTheme="minorEastAsia" w:hAnsiTheme="minorEastAsia" w:hint="eastAsia"/>
          <w:sz w:val="24"/>
          <w:szCs w:val="24"/>
        </w:rPr>
        <w:t>1.对待整改的机柜中的网络设备进行全面梳理，确定在用线路和停用线路。</w:t>
      </w:r>
    </w:p>
    <w:p w:rsidR="00003E2D" w:rsidRPr="0014252E" w:rsidRDefault="00003E2D" w:rsidP="0014252E">
      <w:pPr>
        <w:ind w:firstLineChars="200" w:firstLine="480"/>
        <w:rPr>
          <w:rFonts w:asciiTheme="minorEastAsia" w:hAnsiTheme="minorEastAsia"/>
          <w:sz w:val="24"/>
          <w:szCs w:val="24"/>
        </w:rPr>
      </w:pPr>
      <w:r w:rsidRPr="0014252E">
        <w:rPr>
          <w:rFonts w:asciiTheme="minorEastAsia" w:hAnsiTheme="minorEastAsia" w:hint="eastAsia"/>
          <w:sz w:val="24"/>
          <w:szCs w:val="24"/>
        </w:rPr>
        <w:t>2.根据梳理结果，</w:t>
      </w:r>
      <w:r w:rsidR="00334B9A" w:rsidRPr="0014252E">
        <w:rPr>
          <w:rFonts w:asciiTheme="minorEastAsia" w:hAnsiTheme="minorEastAsia" w:hint="eastAsia"/>
          <w:sz w:val="24"/>
          <w:szCs w:val="24"/>
        </w:rPr>
        <w:t>按照对医院业务影响最小的原则（原则上实施时间应选择晚上业务量小的时间段），</w:t>
      </w:r>
      <w:r w:rsidRPr="0014252E">
        <w:rPr>
          <w:rFonts w:asciiTheme="minorEastAsia" w:hAnsiTheme="minorEastAsia" w:hint="eastAsia"/>
          <w:sz w:val="24"/>
          <w:szCs w:val="24"/>
        </w:rPr>
        <w:t>给出具体的实施</w:t>
      </w:r>
      <w:r w:rsidR="00334B9A" w:rsidRPr="0014252E">
        <w:rPr>
          <w:rFonts w:asciiTheme="minorEastAsia" w:hAnsiTheme="minorEastAsia" w:hint="eastAsia"/>
          <w:sz w:val="24"/>
          <w:szCs w:val="24"/>
        </w:rPr>
        <w:t>计划和</w:t>
      </w:r>
      <w:r w:rsidRPr="0014252E">
        <w:rPr>
          <w:rFonts w:asciiTheme="minorEastAsia" w:hAnsiTheme="minorEastAsia" w:hint="eastAsia"/>
          <w:sz w:val="24"/>
          <w:szCs w:val="24"/>
        </w:rPr>
        <w:t>方案。</w:t>
      </w:r>
    </w:p>
    <w:p w:rsidR="00003E2D" w:rsidRPr="0014252E" w:rsidRDefault="00003E2D" w:rsidP="0014252E">
      <w:pPr>
        <w:ind w:firstLineChars="200" w:firstLine="480"/>
        <w:rPr>
          <w:rFonts w:asciiTheme="minorEastAsia" w:hAnsiTheme="minorEastAsia"/>
          <w:sz w:val="24"/>
          <w:szCs w:val="24"/>
        </w:rPr>
      </w:pPr>
      <w:r w:rsidRPr="0014252E">
        <w:rPr>
          <w:rFonts w:asciiTheme="minorEastAsia" w:hAnsiTheme="minorEastAsia" w:hint="eastAsia"/>
          <w:sz w:val="24"/>
          <w:szCs w:val="24"/>
        </w:rPr>
        <w:t>3.按照网络设备所连接线路的重要程度，按重要程度由低到高的顺序，依次开展整改。将网络设备所连接线路，</w:t>
      </w:r>
      <w:r w:rsidR="00334B9A" w:rsidRPr="0014252E">
        <w:rPr>
          <w:rFonts w:asciiTheme="minorEastAsia" w:hAnsiTheme="minorEastAsia" w:hint="eastAsia"/>
          <w:sz w:val="24"/>
          <w:szCs w:val="24"/>
        </w:rPr>
        <w:t>根据实际情况</w:t>
      </w:r>
      <w:r w:rsidRPr="0014252E">
        <w:rPr>
          <w:rFonts w:asciiTheme="minorEastAsia" w:hAnsiTheme="minorEastAsia" w:hint="eastAsia"/>
          <w:sz w:val="24"/>
          <w:szCs w:val="24"/>
        </w:rPr>
        <w:t>进行清理或更换，并且制作线路标签。每台网络设备整改完成后，需立即对该设备连接的线路进行测试。</w:t>
      </w:r>
    </w:p>
    <w:p w:rsidR="00003E2D" w:rsidRPr="0014252E" w:rsidRDefault="00003E2D" w:rsidP="0014252E">
      <w:pPr>
        <w:ind w:firstLineChars="200" w:firstLine="480"/>
        <w:rPr>
          <w:rFonts w:asciiTheme="minorEastAsia" w:hAnsiTheme="minorEastAsia"/>
          <w:sz w:val="24"/>
          <w:szCs w:val="24"/>
        </w:rPr>
      </w:pPr>
      <w:r w:rsidRPr="0014252E">
        <w:rPr>
          <w:rFonts w:asciiTheme="minorEastAsia" w:hAnsiTheme="minorEastAsia" w:hint="eastAsia"/>
          <w:sz w:val="24"/>
          <w:szCs w:val="24"/>
        </w:rPr>
        <w:t>4.</w:t>
      </w:r>
      <w:r w:rsidR="00334B9A" w:rsidRPr="0014252E">
        <w:rPr>
          <w:rFonts w:asciiTheme="minorEastAsia" w:hAnsiTheme="minorEastAsia" w:hint="eastAsia"/>
          <w:sz w:val="24"/>
          <w:szCs w:val="24"/>
        </w:rPr>
        <w:t>对停用的线路、网络设备进行拆除。</w:t>
      </w:r>
    </w:p>
    <w:p w:rsidR="0014252E" w:rsidRPr="0014252E" w:rsidRDefault="00334B9A" w:rsidP="0014252E">
      <w:pPr>
        <w:ind w:firstLineChars="200" w:firstLine="480"/>
        <w:rPr>
          <w:rFonts w:asciiTheme="minorEastAsia" w:hAnsiTheme="minorEastAsia"/>
          <w:sz w:val="24"/>
          <w:szCs w:val="24"/>
        </w:rPr>
      </w:pPr>
      <w:r w:rsidRPr="0014252E">
        <w:rPr>
          <w:rFonts w:asciiTheme="minorEastAsia" w:hAnsiTheme="minorEastAsia" w:hint="eastAsia"/>
          <w:sz w:val="24"/>
          <w:szCs w:val="24"/>
        </w:rPr>
        <w:t>5.所有网络设备及线路清理完成后，使用扎带对线路进行分类固定，并且加装机柜遮挡板。最终实现消除安全隐患、整体规范、有序、美观的效果。</w:t>
      </w:r>
    </w:p>
    <w:p w:rsidR="00334B9A" w:rsidRPr="0014252E" w:rsidRDefault="00334B9A" w:rsidP="0014252E">
      <w:pPr>
        <w:spacing w:beforeLines="50" w:before="156" w:afterLines="50" w:after="156"/>
        <w:rPr>
          <w:rFonts w:ascii="黑体" w:eastAsia="黑体" w:hAnsi="黑体"/>
          <w:sz w:val="24"/>
          <w:szCs w:val="24"/>
        </w:rPr>
      </w:pPr>
      <w:r w:rsidRPr="0014252E">
        <w:rPr>
          <w:rFonts w:ascii="黑体" w:eastAsia="黑体" w:hAnsi="黑体" w:hint="eastAsia"/>
          <w:sz w:val="24"/>
          <w:szCs w:val="24"/>
        </w:rPr>
        <w:t>工程量预估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
        <w:gridCol w:w="1210"/>
        <w:gridCol w:w="10030"/>
        <w:gridCol w:w="1072"/>
        <w:gridCol w:w="1069"/>
      </w:tblGrid>
      <w:tr w:rsidR="0014252E" w:rsidRPr="00334B9A" w:rsidTr="0014252E">
        <w:trPr>
          <w:trHeight w:val="795"/>
        </w:trPr>
        <w:tc>
          <w:tcPr>
            <w:tcW w:w="280" w:type="pct"/>
            <w:shd w:val="clear" w:color="auto" w:fill="auto"/>
            <w:noWrap/>
            <w:vAlign w:val="center"/>
          </w:tcPr>
          <w:p w:rsidR="0014252E" w:rsidRPr="0014252E" w:rsidRDefault="0014252E" w:rsidP="00334B9A">
            <w:pPr>
              <w:widowControl/>
              <w:jc w:val="center"/>
              <w:rPr>
                <w:rFonts w:ascii="宋体" w:eastAsia="宋体" w:hAnsi="宋体" w:cs="宋体"/>
                <w:b/>
                <w:kern w:val="0"/>
                <w:sz w:val="20"/>
                <w:szCs w:val="20"/>
              </w:rPr>
            </w:pPr>
            <w:r w:rsidRPr="0014252E">
              <w:rPr>
                <w:rFonts w:ascii="宋体" w:eastAsia="宋体" w:hAnsi="宋体" w:cs="宋体" w:hint="eastAsia"/>
                <w:b/>
                <w:kern w:val="0"/>
                <w:sz w:val="20"/>
                <w:szCs w:val="20"/>
              </w:rPr>
              <w:t>序号</w:t>
            </w:r>
          </w:p>
        </w:tc>
        <w:tc>
          <w:tcPr>
            <w:tcW w:w="427" w:type="pct"/>
            <w:shd w:val="clear" w:color="auto" w:fill="auto"/>
            <w:vAlign w:val="center"/>
          </w:tcPr>
          <w:p w:rsidR="0014252E" w:rsidRPr="0014252E" w:rsidRDefault="0014252E" w:rsidP="00334B9A">
            <w:pPr>
              <w:widowControl/>
              <w:jc w:val="center"/>
              <w:rPr>
                <w:rFonts w:ascii="宋体" w:eastAsia="宋体" w:hAnsi="宋体" w:cs="宋体"/>
                <w:b/>
                <w:kern w:val="0"/>
                <w:sz w:val="20"/>
                <w:szCs w:val="20"/>
              </w:rPr>
            </w:pPr>
            <w:r w:rsidRPr="0014252E">
              <w:rPr>
                <w:rFonts w:ascii="宋体" w:eastAsia="宋体" w:hAnsi="宋体" w:cs="宋体" w:hint="eastAsia"/>
                <w:b/>
                <w:kern w:val="0"/>
                <w:sz w:val="20"/>
                <w:szCs w:val="20"/>
              </w:rPr>
              <w:t>名称</w:t>
            </w:r>
          </w:p>
        </w:tc>
        <w:tc>
          <w:tcPr>
            <w:tcW w:w="3538" w:type="pct"/>
            <w:shd w:val="clear" w:color="auto" w:fill="auto"/>
            <w:vAlign w:val="center"/>
          </w:tcPr>
          <w:p w:rsidR="0014252E" w:rsidRPr="0014252E" w:rsidRDefault="0014252E" w:rsidP="00334B9A">
            <w:pPr>
              <w:widowControl/>
              <w:jc w:val="left"/>
              <w:rPr>
                <w:rFonts w:ascii="宋体" w:eastAsia="宋体" w:hAnsi="宋体" w:cs="宋体"/>
                <w:b/>
                <w:kern w:val="0"/>
                <w:sz w:val="20"/>
                <w:szCs w:val="20"/>
              </w:rPr>
            </w:pPr>
            <w:r w:rsidRPr="0014252E">
              <w:rPr>
                <w:rFonts w:ascii="宋体" w:eastAsia="宋体" w:hAnsi="宋体" w:cs="宋体" w:hint="eastAsia"/>
                <w:b/>
                <w:kern w:val="0"/>
                <w:sz w:val="20"/>
                <w:szCs w:val="20"/>
              </w:rPr>
              <w:t>技术参数</w:t>
            </w:r>
          </w:p>
        </w:tc>
        <w:tc>
          <w:tcPr>
            <w:tcW w:w="378" w:type="pct"/>
            <w:shd w:val="clear" w:color="auto" w:fill="auto"/>
            <w:noWrap/>
            <w:vAlign w:val="center"/>
          </w:tcPr>
          <w:p w:rsidR="0014252E" w:rsidRPr="0014252E" w:rsidRDefault="0014252E" w:rsidP="00334B9A">
            <w:pPr>
              <w:widowControl/>
              <w:jc w:val="center"/>
              <w:rPr>
                <w:rFonts w:ascii="宋体" w:eastAsia="宋体" w:hAnsi="宋体" w:cs="宋体"/>
                <w:b/>
                <w:kern w:val="0"/>
                <w:sz w:val="20"/>
                <w:szCs w:val="20"/>
              </w:rPr>
            </w:pPr>
            <w:r w:rsidRPr="0014252E">
              <w:rPr>
                <w:rFonts w:ascii="宋体" w:eastAsia="宋体" w:hAnsi="宋体" w:cs="宋体" w:hint="eastAsia"/>
                <w:b/>
                <w:kern w:val="0"/>
                <w:sz w:val="20"/>
                <w:szCs w:val="20"/>
              </w:rPr>
              <w:t>数量</w:t>
            </w:r>
          </w:p>
        </w:tc>
        <w:tc>
          <w:tcPr>
            <w:tcW w:w="378" w:type="pct"/>
            <w:shd w:val="clear" w:color="auto" w:fill="auto"/>
            <w:noWrap/>
            <w:vAlign w:val="center"/>
          </w:tcPr>
          <w:p w:rsidR="0014252E" w:rsidRPr="0014252E" w:rsidRDefault="0014252E" w:rsidP="00334B9A">
            <w:pPr>
              <w:widowControl/>
              <w:jc w:val="center"/>
              <w:rPr>
                <w:rFonts w:ascii="宋体" w:eastAsia="宋体" w:hAnsi="宋体" w:cs="宋体"/>
                <w:b/>
                <w:kern w:val="0"/>
                <w:sz w:val="20"/>
                <w:szCs w:val="20"/>
              </w:rPr>
            </w:pPr>
            <w:r w:rsidRPr="0014252E">
              <w:rPr>
                <w:rFonts w:ascii="宋体" w:eastAsia="宋体" w:hAnsi="宋体" w:cs="宋体" w:hint="eastAsia"/>
                <w:b/>
                <w:kern w:val="0"/>
                <w:sz w:val="20"/>
                <w:szCs w:val="20"/>
              </w:rPr>
              <w:t>单位</w:t>
            </w:r>
          </w:p>
        </w:tc>
      </w:tr>
      <w:tr w:rsidR="00334B9A" w:rsidRPr="00334B9A" w:rsidTr="0014252E">
        <w:trPr>
          <w:trHeight w:val="795"/>
        </w:trPr>
        <w:tc>
          <w:tcPr>
            <w:tcW w:w="280" w:type="pct"/>
            <w:shd w:val="clear" w:color="auto" w:fill="auto"/>
            <w:noWrap/>
            <w:vAlign w:val="center"/>
            <w:hideMark/>
          </w:tcPr>
          <w:p w:rsidR="00334B9A" w:rsidRPr="00334B9A" w:rsidRDefault="00334B9A" w:rsidP="00334B9A">
            <w:pPr>
              <w:widowControl/>
              <w:jc w:val="center"/>
              <w:rPr>
                <w:rFonts w:ascii="宋体" w:eastAsia="宋体" w:hAnsi="宋体" w:cs="宋体"/>
                <w:kern w:val="0"/>
                <w:sz w:val="20"/>
                <w:szCs w:val="20"/>
              </w:rPr>
            </w:pPr>
            <w:r w:rsidRPr="00334B9A">
              <w:rPr>
                <w:rFonts w:ascii="宋体" w:eastAsia="宋体" w:hAnsi="宋体" w:cs="宋体" w:hint="eastAsia"/>
                <w:kern w:val="0"/>
                <w:sz w:val="20"/>
                <w:szCs w:val="20"/>
              </w:rPr>
              <w:t>1</w:t>
            </w:r>
          </w:p>
        </w:tc>
        <w:tc>
          <w:tcPr>
            <w:tcW w:w="427" w:type="pct"/>
            <w:shd w:val="clear" w:color="auto" w:fill="auto"/>
            <w:vAlign w:val="center"/>
            <w:hideMark/>
          </w:tcPr>
          <w:p w:rsidR="00334B9A" w:rsidRPr="00334B9A" w:rsidRDefault="00334B9A" w:rsidP="00334B9A">
            <w:pPr>
              <w:widowControl/>
              <w:jc w:val="center"/>
              <w:rPr>
                <w:rFonts w:ascii="宋体" w:eastAsia="宋体" w:hAnsi="宋体" w:cs="宋体"/>
                <w:kern w:val="0"/>
                <w:sz w:val="20"/>
                <w:szCs w:val="20"/>
              </w:rPr>
            </w:pPr>
            <w:r w:rsidRPr="00334B9A">
              <w:rPr>
                <w:rFonts w:ascii="宋体" w:eastAsia="宋体" w:hAnsi="宋体" w:cs="宋体" w:hint="eastAsia"/>
                <w:kern w:val="0"/>
                <w:sz w:val="20"/>
                <w:szCs w:val="20"/>
              </w:rPr>
              <w:t>光纤线路整理</w:t>
            </w:r>
          </w:p>
        </w:tc>
        <w:tc>
          <w:tcPr>
            <w:tcW w:w="3538" w:type="pct"/>
            <w:shd w:val="clear" w:color="auto" w:fill="auto"/>
            <w:vAlign w:val="center"/>
            <w:hideMark/>
          </w:tcPr>
          <w:p w:rsidR="00334B9A" w:rsidRPr="00334B9A" w:rsidRDefault="00334B9A" w:rsidP="00334B9A">
            <w:pPr>
              <w:widowControl/>
              <w:jc w:val="left"/>
              <w:rPr>
                <w:rFonts w:ascii="宋体" w:eastAsia="宋体" w:hAnsi="宋体" w:cs="宋体"/>
                <w:kern w:val="0"/>
                <w:sz w:val="20"/>
                <w:szCs w:val="20"/>
              </w:rPr>
            </w:pPr>
            <w:r w:rsidRPr="00334B9A">
              <w:rPr>
                <w:rFonts w:ascii="宋体" w:eastAsia="宋体" w:hAnsi="宋体" w:cs="宋体" w:hint="eastAsia"/>
                <w:kern w:val="0"/>
                <w:sz w:val="20"/>
                <w:szCs w:val="20"/>
              </w:rPr>
              <w:t>1，绿色odf架中20根尾纤整理</w:t>
            </w:r>
            <w:r w:rsidRPr="00334B9A">
              <w:rPr>
                <w:rFonts w:ascii="宋体" w:eastAsia="宋体" w:hAnsi="宋体" w:cs="宋体" w:hint="eastAsia"/>
                <w:kern w:val="0"/>
                <w:sz w:val="20"/>
                <w:szCs w:val="20"/>
              </w:rPr>
              <w:br/>
              <w:t>2，蓝色odf架中50根尾纤整理</w:t>
            </w:r>
          </w:p>
        </w:tc>
        <w:tc>
          <w:tcPr>
            <w:tcW w:w="378" w:type="pct"/>
            <w:shd w:val="clear" w:color="auto" w:fill="auto"/>
            <w:noWrap/>
            <w:vAlign w:val="center"/>
            <w:hideMark/>
          </w:tcPr>
          <w:p w:rsidR="00334B9A" w:rsidRPr="00334B9A" w:rsidRDefault="00334B9A" w:rsidP="00334B9A">
            <w:pPr>
              <w:widowControl/>
              <w:jc w:val="center"/>
              <w:rPr>
                <w:rFonts w:ascii="宋体" w:eastAsia="宋体" w:hAnsi="宋体" w:cs="宋体"/>
                <w:kern w:val="0"/>
                <w:sz w:val="20"/>
                <w:szCs w:val="20"/>
              </w:rPr>
            </w:pPr>
            <w:r w:rsidRPr="00334B9A">
              <w:rPr>
                <w:rFonts w:ascii="宋体" w:eastAsia="宋体" w:hAnsi="宋体" w:cs="宋体" w:hint="eastAsia"/>
                <w:kern w:val="0"/>
                <w:sz w:val="20"/>
                <w:szCs w:val="20"/>
              </w:rPr>
              <w:t>1</w:t>
            </w:r>
          </w:p>
        </w:tc>
        <w:tc>
          <w:tcPr>
            <w:tcW w:w="378" w:type="pct"/>
            <w:shd w:val="clear" w:color="auto" w:fill="auto"/>
            <w:noWrap/>
            <w:vAlign w:val="center"/>
            <w:hideMark/>
          </w:tcPr>
          <w:p w:rsidR="00334B9A" w:rsidRPr="00334B9A" w:rsidRDefault="00334B9A" w:rsidP="00334B9A">
            <w:pPr>
              <w:widowControl/>
              <w:jc w:val="center"/>
              <w:rPr>
                <w:rFonts w:ascii="宋体" w:eastAsia="宋体" w:hAnsi="宋体" w:cs="宋体"/>
                <w:kern w:val="0"/>
                <w:sz w:val="20"/>
                <w:szCs w:val="20"/>
              </w:rPr>
            </w:pPr>
            <w:r w:rsidRPr="00334B9A">
              <w:rPr>
                <w:rFonts w:ascii="宋体" w:eastAsia="宋体" w:hAnsi="宋体" w:cs="宋体" w:hint="eastAsia"/>
                <w:kern w:val="0"/>
                <w:sz w:val="20"/>
                <w:szCs w:val="20"/>
              </w:rPr>
              <w:t>项</w:t>
            </w:r>
          </w:p>
        </w:tc>
      </w:tr>
      <w:tr w:rsidR="00334B9A" w:rsidRPr="00334B9A" w:rsidTr="0014252E">
        <w:trPr>
          <w:trHeight w:val="750"/>
        </w:trPr>
        <w:tc>
          <w:tcPr>
            <w:tcW w:w="280" w:type="pct"/>
            <w:shd w:val="clear" w:color="auto" w:fill="auto"/>
            <w:noWrap/>
            <w:vAlign w:val="center"/>
            <w:hideMark/>
          </w:tcPr>
          <w:p w:rsidR="00334B9A" w:rsidRPr="00334B9A" w:rsidRDefault="00334B9A" w:rsidP="00334B9A">
            <w:pPr>
              <w:widowControl/>
              <w:jc w:val="center"/>
              <w:rPr>
                <w:rFonts w:ascii="宋体" w:eastAsia="宋体" w:hAnsi="宋体" w:cs="宋体"/>
                <w:kern w:val="0"/>
                <w:sz w:val="20"/>
                <w:szCs w:val="20"/>
              </w:rPr>
            </w:pPr>
            <w:r w:rsidRPr="00334B9A">
              <w:rPr>
                <w:rFonts w:ascii="宋体" w:eastAsia="宋体" w:hAnsi="宋体" w:cs="宋体" w:hint="eastAsia"/>
                <w:kern w:val="0"/>
                <w:sz w:val="20"/>
                <w:szCs w:val="20"/>
              </w:rPr>
              <w:lastRenderedPageBreak/>
              <w:t>2</w:t>
            </w:r>
          </w:p>
        </w:tc>
        <w:tc>
          <w:tcPr>
            <w:tcW w:w="427" w:type="pct"/>
            <w:shd w:val="clear" w:color="auto" w:fill="auto"/>
            <w:vAlign w:val="center"/>
            <w:hideMark/>
          </w:tcPr>
          <w:p w:rsidR="00334B9A" w:rsidRPr="00334B9A" w:rsidRDefault="00334B9A" w:rsidP="00334B9A">
            <w:pPr>
              <w:widowControl/>
              <w:jc w:val="center"/>
              <w:rPr>
                <w:rFonts w:ascii="宋体" w:eastAsia="宋体" w:hAnsi="宋体" w:cs="宋体"/>
                <w:kern w:val="0"/>
                <w:sz w:val="20"/>
                <w:szCs w:val="20"/>
              </w:rPr>
            </w:pPr>
            <w:r w:rsidRPr="00334B9A">
              <w:rPr>
                <w:rFonts w:ascii="宋体" w:eastAsia="宋体" w:hAnsi="宋体" w:cs="宋体" w:hint="eastAsia"/>
                <w:kern w:val="0"/>
                <w:sz w:val="20"/>
                <w:szCs w:val="20"/>
              </w:rPr>
              <w:t>设备网线整理</w:t>
            </w:r>
          </w:p>
        </w:tc>
        <w:tc>
          <w:tcPr>
            <w:tcW w:w="3538" w:type="pct"/>
            <w:shd w:val="clear" w:color="auto" w:fill="auto"/>
            <w:vAlign w:val="center"/>
            <w:hideMark/>
          </w:tcPr>
          <w:p w:rsidR="00334B9A" w:rsidRPr="00334B9A" w:rsidRDefault="00334B9A" w:rsidP="00334B9A">
            <w:pPr>
              <w:widowControl/>
              <w:jc w:val="left"/>
              <w:rPr>
                <w:rFonts w:ascii="宋体" w:eastAsia="宋体" w:hAnsi="宋体" w:cs="宋体"/>
                <w:kern w:val="0"/>
                <w:sz w:val="20"/>
                <w:szCs w:val="20"/>
              </w:rPr>
            </w:pPr>
            <w:r w:rsidRPr="00334B9A">
              <w:rPr>
                <w:rFonts w:ascii="宋体" w:eastAsia="宋体" w:hAnsi="宋体" w:cs="宋体" w:hint="eastAsia"/>
                <w:kern w:val="0"/>
                <w:sz w:val="20"/>
                <w:szCs w:val="20"/>
              </w:rPr>
              <w:t>网络机柜中包含光纤收发器，防火墙，核心交换机，入侵防御系统等十九台设备线路整理及更换。</w:t>
            </w:r>
          </w:p>
        </w:tc>
        <w:tc>
          <w:tcPr>
            <w:tcW w:w="378" w:type="pct"/>
            <w:shd w:val="clear" w:color="auto" w:fill="auto"/>
            <w:noWrap/>
            <w:vAlign w:val="center"/>
            <w:hideMark/>
          </w:tcPr>
          <w:p w:rsidR="00334B9A" w:rsidRPr="00334B9A" w:rsidRDefault="00334B9A" w:rsidP="00334B9A">
            <w:pPr>
              <w:widowControl/>
              <w:jc w:val="center"/>
              <w:rPr>
                <w:rFonts w:ascii="宋体" w:eastAsia="宋体" w:hAnsi="宋体" w:cs="宋体"/>
                <w:kern w:val="0"/>
                <w:sz w:val="20"/>
                <w:szCs w:val="20"/>
              </w:rPr>
            </w:pPr>
            <w:r w:rsidRPr="00334B9A">
              <w:rPr>
                <w:rFonts w:ascii="宋体" w:eastAsia="宋体" w:hAnsi="宋体" w:cs="宋体" w:hint="eastAsia"/>
                <w:kern w:val="0"/>
                <w:sz w:val="20"/>
                <w:szCs w:val="20"/>
              </w:rPr>
              <w:t>1</w:t>
            </w:r>
          </w:p>
        </w:tc>
        <w:tc>
          <w:tcPr>
            <w:tcW w:w="378" w:type="pct"/>
            <w:shd w:val="clear" w:color="auto" w:fill="auto"/>
            <w:noWrap/>
            <w:vAlign w:val="center"/>
            <w:hideMark/>
          </w:tcPr>
          <w:p w:rsidR="00334B9A" w:rsidRPr="00334B9A" w:rsidRDefault="00334B9A" w:rsidP="00334B9A">
            <w:pPr>
              <w:widowControl/>
              <w:jc w:val="center"/>
              <w:rPr>
                <w:rFonts w:ascii="宋体" w:eastAsia="宋体" w:hAnsi="宋体" w:cs="宋体"/>
                <w:kern w:val="0"/>
                <w:sz w:val="20"/>
                <w:szCs w:val="20"/>
              </w:rPr>
            </w:pPr>
            <w:r w:rsidRPr="00334B9A">
              <w:rPr>
                <w:rFonts w:ascii="宋体" w:eastAsia="宋体" w:hAnsi="宋体" w:cs="宋体" w:hint="eastAsia"/>
                <w:kern w:val="0"/>
                <w:sz w:val="20"/>
                <w:szCs w:val="20"/>
              </w:rPr>
              <w:t>项</w:t>
            </w:r>
          </w:p>
        </w:tc>
      </w:tr>
      <w:tr w:rsidR="00334B9A" w:rsidRPr="00334B9A" w:rsidTr="0014252E">
        <w:trPr>
          <w:trHeight w:val="480"/>
        </w:trPr>
        <w:tc>
          <w:tcPr>
            <w:tcW w:w="280" w:type="pct"/>
            <w:shd w:val="clear" w:color="auto" w:fill="auto"/>
            <w:noWrap/>
            <w:vAlign w:val="center"/>
            <w:hideMark/>
          </w:tcPr>
          <w:p w:rsidR="00334B9A" w:rsidRPr="00334B9A" w:rsidRDefault="00334B9A" w:rsidP="00334B9A">
            <w:pPr>
              <w:widowControl/>
              <w:jc w:val="center"/>
              <w:rPr>
                <w:rFonts w:ascii="宋体" w:eastAsia="宋体" w:hAnsi="宋体" w:cs="宋体"/>
                <w:kern w:val="0"/>
                <w:sz w:val="20"/>
                <w:szCs w:val="20"/>
              </w:rPr>
            </w:pPr>
            <w:r w:rsidRPr="00334B9A">
              <w:rPr>
                <w:rFonts w:ascii="宋体" w:eastAsia="宋体" w:hAnsi="宋体" w:cs="宋体" w:hint="eastAsia"/>
                <w:kern w:val="0"/>
                <w:sz w:val="20"/>
                <w:szCs w:val="20"/>
              </w:rPr>
              <w:t>3</w:t>
            </w:r>
          </w:p>
        </w:tc>
        <w:tc>
          <w:tcPr>
            <w:tcW w:w="427" w:type="pct"/>
            <w:shd w:val="clear" w:color="auto" w:fill="auto"/>
            <w:vAlign w:val="center"/>
            <w:hideMark/>
          </w:tcPr>
          <w:p w:rsidR="00334B9A" w:rsidRPr="00334B9A" w:rsidRDefault="00334B9A" w:rsidP="00334B9A">
            <w:pPr>
              <w:widowControl/>
              <w:jc w:val="center"/>
              <w:rPr>
                <w:rFonts w:ascii="宋体" w:eastAsia="宋体" w:hAnsi="宋体" w:cs="宋体"/>
                <w:kern w:val="0"/>
                <w:sz w:val="20"/>
                <w:szCs w:val="20"/>
              </w:rPr>
            </w:pPr>
            <w:r w:rsidRPr="00334B9A">
              <w:rPr>
                <w:rFonts w:ascii="宋体" w:eastAsia="宋体" w:hAnsi="宋体" w:cs="宋体" w:hint="eastAsia"/>
                <w:kern w:val="0"/>
                <w:sz w:val="20"/>
                <w:szCs w:val="20"/>
              </w:rPr>
              <w:t>机柜加厚遮挡板</w:t>
            </w:r>
          </w:p>
        </w:tc>
        <w:tc>
          <w:tcPr>
            <w:tcW w:w="3538" w:type="pct"/>
            <w:shd w:val="clear" w:color="auto" w:fill="auto"/>
            <w:vAlign w:val="center"/>
            <w:hideMark/>
          </w:tcPr>
          <w:p w:rsidR="00334B9A" w:rsidRPr="00334B9A" w:rsidRDefault="00334B9A" w:rsidP="00334B9A">
            <w:pPr>
              <w:widowControl/>
              <w:jc w:val="left"/>
              <w:rPr>
                <w:rFonts w:ascii="宋体" w:eastAsia="宋体" w:hAnsi="宋体" w:cs="宋体"/>
                <w:kern w:val="0"/>
                <w:sz w:val="20"/>
                <w:szCs w:val="20"/>
              </w:rPr>
            </w:pPr>
            <w:r w:rsidRPr="00334B9A">
              <w:rPr>
                <w:rFonts w:ascii="宋体" w:eastAsia="宋体" w:hAnsi="宋体" w:cs="宋体" w:hint="eastAsia"/>
                <w:kern w:val="0"/>
                <w:sz w:val="20"/>
                <w:szCs w:val="20"/>
              </w:rPr>
              <w:t>机柜遮挡板</w:t>
            </w:r>
          </w:p>
        </w:tc>
        <w:tc>
          <w:tcPr>
            <w:tcW w:w="378" w:type="pct"/>
            <w:shd w:val="clear" w:color="auto" w:fill="auto"/>
            <w:noWrap/>
            <w:vAlign w:val="center"/>
            <w:hideMark/>
          </w:tcPr>
          <w:p w:rsidR="00334B9A" w:rsidRPr="00334B9A" w:rsidRDefault="00334B9A" w:rsidP="00334B9A">
            <w:pPr>
              <w:widowControl/>
              <w:jc w:val="center"/>
              <w:rPr>
                <w:rFonts w:ascii="宋体" w:eastAsia="宋体" w:hAnsi="宋体" w:cs="宋体"/>
                <w:kern w:val="0"/>
                <w:sz w:val="20"/>
                <w:szCs w:val="20"/>
              </w:rPr>
            </w:pPr>
            <w:r w:rsidRPr="00334B9A">
              <w:rPr>
                <w:rFonts w:ascii="宋体" w:eastAsia="宋体" w:hAnsi="宋体" w:cs="宋体" w:hint="eastAsia"/>
                <w:kern w:val="0"/>
                <w:sz w:val="20"/>
                <w:szCs w:val="20"/>
              </w:rPr>
              <w:t>1</w:t>
            </w:r>
          </w:p>
        </w:tc>
        <w:tc>
          <w:tcPr>
            <w:tcW w:w="378" w:type="pct"/>
            <w:shd w:val="clear" w:color="auto" w:fill="auto"/>
            <w:noWrap/>
            <w:vAlign w:val="center"/>
            <w:hideMark/>
          </w:tcPr>
          <w:p w:rsidR="00334B9A" w:rsidRPr="00334B9A" w:rsidRDefault="00334B9A" w:rsidP="00334B9A">
            <w:pPr>
              <w:widowControl/>
              <w:jc w:val="center"/>
              <w:rPr>
                <w:rFonts w:ascii="宋体" w:eastAsia="宋体" w:hAnsi="宋体" w:cs="宋体"/>
                <w:kern w:val="0"/>
                <w:sz w:val="20"/>
                <w:szCs w:val="20"/>
              </w:rPr>
            </w:pPr>
            <w:r w:rsidRPr="00334B9A">
              <w:rPr>
                <w:rFonts w:ascii="宋体" w:eastAsia="宋体" w:hAnsi="宋体" w:cs="宋体" w:hint="eastAsia"/>
                <w:kern w:val="0"/>
                <w:sz w:val="20"/>
                <w:szCs w:val="20"/>
              </w:rPr>
              <w:t>项</w:t>
            </w:r>
          </w:p>
        </w:tc>
      </w:tr>
      <w:tr w:rsidR="00334B9A" w:rsidRPr="00334B9A" w:rsidTr="0014252E">
        <w:trPr>
          <w:trHeight w:val="510"/>
        </w:trPr>
        <w:tc>
          <w:tcPr>
            <w:tcW w:w="280" w:type="pct"/>
            <w:shd w:val="clear" w:color="auto" w:fill="auto"/>
            <w:noWrap/>
            <w:vAlign w:val="center"/>
            <w:hideMark/>
          </w:tcPr>
          <w:p w:rsidR="00334B9A" w:rsidRPr="00334B9A" w:rsidRDefault="00334B9A" w:rsidP="00334B9A">
            <w:pPr>
              <w:widowControl/>
              <w:jc w:val="center"/>
              <w:rPr>
                <w:rFonts w:ascii="宋体" w:eastAsia="宋体" w:hAnsi="宋体" w:cs="宋体"/>
                <w:kern w:val="0"/>
                <w:sz w:val="20"/>
                <w:szCs w:val="20"/>
              </w:rPr>
            </w:pPr>
            <w:r w:rsidRPr="00334B9A">
              <w:rPr>
                <w:rFonts w:ascii="宋体" w:eastAsia="宋体" w:hAnsi="宋体" w:cs="宋体" w:hint="eastAsia"/>
                <w:kern w:val="0"/>
                <w:sz w:val="20"/>
                <w:szCs w:val="20"/>
              </w:rPr>
              <w:t>4</w:t>
            </w:r>
          </w:p>
        </w:tc>
        <w:tc>
          <w:tcPr>
            <w:tcW w:w="427" w:type="pct"/>
            <w:shd w:val="clear" w:color="auto" w:fill="auto"/>
            <w:vAlign w:val="center"/>
            <w:hideMark/>
          </w:tcPr>
          <w:p w:rsidR="00334B9A" w:rsidRPr="00334B9A" w:rsidRDefault="00334B9A" w:rsidP="00334B9A">
            <w:pPr>
              <w:widowControl/>
              <w:jc w:val="center"/>
              <w:rPr>
                <w:rFonts w:ascii="宋体" w:eastAsia="宋体" w:hAnsi="宋体" w:cs="宋体"/>
                <w:kern w:val="0"/>
                <w:sz w:val="20"/>
                <w:szCs w:val="20"/>
              </w:rPr>
            </w:pPr>
            <w:r w:rsidRPr="00334B9A">
              <w:rPr>
                <w:rFonts w:ascii="宋体" w:eastAsia="宋体" w:hAnsi="宋体" w:cs="宋体" w:hint="eastAsia"/>
                <w:kern w:val="0"/>
                <w:sz w:val="20"/>
                <w:szCs w:val="20"/>
              </w:rPr>
              <w:t>网线</w:t>
            </w:r>
          </w:p>
        </w:tc>
        <w:tc>
          <w:tcPr>
            <w:tcW w:w="3538" w:type="pct"/>
            <w:shd w:val="clear" w:color="auto" w:fill="auto"/>
            <w:noWrap/>
            <w:vAlign w:val="center"/>
            <w:hideMark/>
          </w:tcPr>
          <w:p w:rsidR="00334B9A" w:rsidRPr="00334B9A" w:rsidRDefault="00334B9A" w:rsidP="00334B9A">
            <w:pPr>
              <w:widowControl/>
              <w:jc w:val="left"/>
              <w:rPr>
                <w:rFonts w:ascii="宋体" w:eastAsia="宋体" w:hAnsi="宋体" w:cs="宋体"/>
                <w:kern w:val="0"/>
                <w:sz w:val="20"/>
                <w:szCs w:val="20"/>
              </w:rPr>
            </w:pPr>
            <w:r w:rsidRPr="00334B9A">
              <w:rPr>
                <w:rFonts w:ascii="宋体" w:eastAsia="宋体" w:hAnsi="宋体" w:cs="宋体" w:hint="eastAsia"/>
                <w:kern w:val="0"/>
                <w:sz w:val="20"/>
                <w:szCs w:val="20"/>
              </w:rPr>
              <w:t>六类非屏蔽网线</w:t>
            </w:r>
          </w:p>
        </w:tc>
        <w:tc>
          <w:tcPr>
            <w:tcW w:w="378" w:type="pct"/>
            <w:shd w:val="clear" w:color="auto" w:fill="auto"/>
            <w:noWrap/>
            <w:vAlign w:val="center"/>
            <w:hideMark/>
          </w:tcPr>
          <w:p w:rsidR="00334B9A" w:rsidRPr="00334B9A" w:rsidRDefault="00334B9A" w:rsidP="00334B9A">
            <w:pPr>
              <w:widowControl/>
              <w:jc w:val="center"/>
              <w:rPr>
                <w:rFonts w:ascii="宋体" w:eastAsia="宋体" w:hAnsi="宋体" w:cs="宋体"/>
                <w:kern w:val="0"/>
                <w:sz w:val="20"/>
                <w:szCs w:val="20"/>
              </w:rPr>
            </w:pPr>
            <w:r w:rsidRPr="00334B9A">
              <w:rPr>
                <w:rFonts w:ascii="宋体" w:eastAsia="宋体" w:hAnsi="宋体" w:cs="宋体" w:hint="eastAsia"/>
                <w:kern w:val="0"/>
                <w:sz w:val="20"/>
                <w:szCs w:val="20"/>
              </w:rPr>
              <w:t>2</w:t>
            </w:r>
          </w:p>
        </w:tc>
        <w:tc>
          <w:tcPr>
            <w:tcW w:w="378" w:type="pct"/>
            <w:shd w:val="clear" w:color="auto" w:fill="auto"/>
            <w:noWrap/>
            <w:vAlign w:val="center"/>
            <w:hideMark/>
          </w:tcPr>
          <w:p w:rsidR="00334B9A" w:rsidRPr="00334B9A" w:rsidRDefault="00334B9A" w:rsidP="00334B9A">
            <w:pPr>
              <w:widowControl/>
              <w:jc w:val="center"/>
              <w:rPr>
                <w:rFonts w:ascii="宋体" w:eastAsia="宋体" w:hAnsi="宋体" w:cs="宋体"/>
                <w:kern w:val="0"/>
                <w:sz w:val="20"/>
                <w:szCs w:val="20"/>
              </w:rPr>
            </w:pPr>
            <w:r w:rsidRPr="00334B9A">
              <w:rPr>
                <w:rFonts w:ascii="宋体" w:eastAsia="宋体" w:hAnsi="宋体" w:cs="宋体" w:hint="eastAsia"/>
                <w:kern w:val="0"/>
                <w:sz w:val="20"/>
                <w:szCs w:val="20"/>
              </w:rPr>
              <w:t>箱</w:t>
            </w:r>
          </w:p>
        </w:tc>
      </w:tr>
      <w:tr w:rsidR="00334B9A" w:rsidRPr="00334B9A" w:rsidTr="0014252E">
        <w:trPr>
          <w:trHeight w:val="510"/>
        </w:trPr>
        <w:tc>
          <w:tcPr>
            <w:tcW w:w="280" w:type="pct"/>
            <w:shd w:val="clear" w:color="auto" w:fill="auto"/>
            <w:noWrap/>
            <w:vAlign w:val="center"/>
            <w:hideMark/>
          </w:tcPr>
          <w:p w:rsidR="00334B9A" w:rsidRPr="00334B9A" w:rsidRDefault="00334B9A" w:rsidP="00334B9A">
            <w:pPr>
              <w:widowControl/>
              <w:jc w:val="center"/>
              <w:rPr>
                <w:rFonts w:ascii="宋体" w:eastAsia="宋体" w:hAnsi="宋体" w:cs="宋体"/>
                <w:kern w:val="0"/>
                <w:sz w:val="20"/>
                <w:szCs w:val="20"/>
              </w:rPr>
            </w:pPr>
            <w:r w:rsidRPr="00334B9A">
              <w:rPr>
                <w:rFonts w:ascii="宋体" w:eastAsia="宋体" w:hAnsi="宋体" w:cs="宋体" w:hint="eastAsia"/>
                <w:kern w:val="0"/>
                <w:sz w:val="20"/>
                <w:szCs w:val="20"/>
              </w:rPr>
              <w:t>5</w:t>
            </w:r>
          </w:p>
        </w:tc>
        <w:tc>
          <w:tcPr>
            <w:tcW w:w="427" w:type="pct"/>
            <w:shd w:val="clear" w:color="auto" w:fill="auto"/>
            <w:vAlign w:val="center"/>
            <w:hideMark/>
          </w:tcPr>
          <w:p w:rsidR="00334B9A" w:rsidRPr="00334B9A" w:rsidRDefault="00334B9A" w:rsidP="00334B9A">
            <w:pPr>
              <w:widowControl/>
              <w:jc w:val="center"/>
              <w:rPr>
                <w:rFonts w:ascii="宋体" w:eastAsia="宋体" w:hAnsi="宋体" w:cs="宋体"/>
                <w:kern w:val="0"/>
                <w:sz w:val="20"/>
                <w:szCs w:val="20"/>
              </w:rPr>
            </w:pPr>
            <w:r w:rsidRPr="00334B9A">
              <w:rPr>
                <w:rFonts w:ascii="宋体" w:eastAsia="宋体" w:hAnsi="宋体" w:cs="宋体" w:hint="eastAsia"/>
                <w:kern w:val="0"/>
                <w:sz w:val="20"/>
                <w:szCs w:val="20"/>
              </w:rPr>
              <w:t>施工安装</w:t>
            </w:r>
          </w:p>
        </w:tc>
        <w:tc>
          <w:tcPr>
            <w:tcW w:w="3538" w:type="pct"/>
            <w:shd w:val="clear" w:color="auto" w:fill="auto"/>
            <w:noWrap/>
            <w:vAlign w:val="center"/>
            <w:hideMark/>
          </w:tcPr>
          <w:p w:rsidR="00334B9A" w:rsidRPr="00334B9A" w:rsidRDefault="00334B9A" w:rsidP="00334B9A">
            <w:pPr>
              <w:widowControl/>
              <w:jc w:val="left"/>
              <w:rPr>
                <w:rFonts w:ascii="宋体" w:eastAsia="宋体" w:hAnsi="宋体" w:cs="宋体"/>
                <w:kern w:val="0"/>
                <w:sz w:val="20"/>
                <w:szCs w:val="20"/>
              </w:rPr>
            </w:pPr>
            <w:r w:rsidRPr="00334B9A">
              <w:rPr>
                <w:rFonts w:ascii="宋体" w:eastAsia="宋体" w:hAnsi="宋体" w:cs="宋体" w:hint="eastAsia"/>
                <w:kern w:val="0"/>
                <w:sz w:val="20"/>
                <w:szCs w:val="20"/>
              </w:rPr>
              <w:t>标签制作，扎带等材料</w:t>
            </w:r>
          </w:p>
        </w:tc>
        <w:tc>
          <w:tcPr>
            <w:tcW w:w="378" w:type="pct"/>
            <w:shd w:val="clear" w:color="auto" w:fill="auto"/>
            <w:noWrap/>
            <w:vAlign w:val="center"/>
            <w:hideMark/>
          </w:tcPr>
          <w:p w:rsidR="00334B9A" w:rsidRPr="00334B9A" w:rsidRDefault="00334B9A" w:rsidP="00334B9A">
            <w:pPr>
              <w:widowControl/>
              <w:jc w:val="center"/>
              <w:rPr>
                <w:rFonts w:ascii="宋体" w:eastAsia="宋体" w:hAnsi="宋体" w:cs="宋体"/>
                <w:kern w:val="0"/>
                <w:sz w:val="20"/>
                <w:szCs w:val="20"/>
              </w:rPr>
            </w:pPr>
            <w:r w:rsidRPr="00334B9A">
              <w:rPr>
                <w:rFonts w:ascii="宋体" w:eastAsia="宋体" w:hAnsi="宋体" w:cs="宋体" w:hint="eastAsia"/>
                <w:kern w:val="0"/>
                <w:sz w:val="20"/>
                <w:szCs w:val="20"/>
              </w:rPr>
              <w:t>1</w:t>
            </w:r>
          </w:p>
        </w:tc>
        <w:tc>
          <w:tcPr>
            <w:tcW w:w="378" w:type="pct"/>
            <w:shd w:val="clear" w:color="auto" w:fill="auto"/>
            <w:noWrap/>
            <w:vAlign w:val="center"/>
            <w:hideMark/>
          </w:tcPr>
          <w:p w:rsidR="00334B9A" w:rsidRPr="00334B9A" w:rsidRDefault="00334B9A" w:rsidP="00334B9A">
            <w:pPr>
              <w:widowControl/>
              <w:jc w:val="center"/>
              <w:rPr>
                <w:rFonts w:ascii="宋体" w:eastAsia="宋体" w:hAnsi="宋体" w:cs="宋体"/>
                <w:kern w:val="0"/>
                <w:sz w:val="20"/>
                <w:szCs w:val="20"/>
              </w:rPr>
            </w:pPr>
            <w:r w:rsidRPr="00334B9A">
              <w:rPr>
                <w:rFonts w:ascii="宋体" w:eastAsia="宋体" w:hAnsi="宋体" w:cs="宋体" w:hint="eastAsia"/>
                <w:kern w:val="0"/>
                <w:sz w:val="20"/>
                <w:szCs w:val="20"/>
              </w:rPr>
              <w:t>项</w:t>
            </w:r>
          </w:p>
        </w:tc>
      </w:tr>
    </w:tbl>
    <w:p w:rsidR="00334B9A" w:rsidRDefault="00334B9A" w:rsidP="006F61EE">
      <w:pPr>
        <w:rPr>
          <w:sz w:val="24"/>
          <w:szCs w:val="24"/>
        </w:rPr>
      </w:pPr>
    </w:p>
    <w:p w:rsidR="000C6F73" w:rsidRDefault="000C6F73" w:rsidP="006F61EE">
      <w:pPr>
        <w:rPr>
          <w:sz w:val="24"/>
          <w:szCs w:val="24"/>
        </w:rPr>
      </w:pPr>
    </w:p>
    <w:p w:rsidR="0014252E" w:rsidRPr="0014252E" w:rsidRDefault="0014252E" w:rsidP="0014252E">
      <w:pPr>
        <w:rPr>
          <w:rFonts w:asciiTheme="minorEastAsia" w:hAnsiTheme="minorEastAsia"/>
          <w:b/>
          <w:sz w:val="24"/>
          <w:szCs w:val="24"/>
        </w:rPr>
      </w:pPr>
      <w:r w:rsidRPr="0014252E">
        <w:rPr>
          <w:rFonts w:asciiTheme="minorEastAsia" w:hAnsiTheme="minorEastAsia" w:hint="eastAsia"/>
          <w:b/>
          <w:sz w:val="24"/>
          <w:szCs w:val="24"/>
        </w:rPr>
        <w:t>二、感染院区网络整改</w:t>
      </w:r>
    </w:p>
    <w:p w:rsidR="0014252E" w:rsidRPr="0014252E" w:rsidRDefault="0014252E" w:rsidP="0014252E">
      <w:pPr>
        <w:spacing w:beforeLines="50" w:before="156" w:afterLines="50" w:after="156"/>
        <w:rPr>
          <w:rFonts w:ascii="黑体" w:eastAsia="黑体" w:hAnsi="黑体"/>
          <w:sz w:val="24"/>
          <w:szCs w:val="24"/>
        </w:rPr>
      </w:pPr>
      <w:r w:rsidRPr="0014252E">
        <w:rPr>
          <w:rFonts w:ascii="黑体" w:eastAsia="黑体" w:hAnsi="黑体" w:hint="eastAsia"/>
          <w:sz w:val="24"/>
          <w:szCs w:val="24"/>
        </w:rPr>
        <w:t>存在问题</w:t>
      </w:r>
    </w:p>
    <w:p w:rsidR="0014252E" w:rsidRDefault="0014252E" w:rsidP="0014252E">
      <w:pPr>
        <w:ind w:firstLineChars="200" w:firstLine="480"/>
        <w:rPr>
          <w:sz w:val="24"/>
          <w:szCs w:val="24"/>
        </w:rPr>
      </w:pPr>
      <w:r w:rsidRPr="0014252E">
        <w:rPr>
          <w:rFonts w:hint="eastAsia"/>
          <w:sz w:val="24"/>
          <w:szCs w:val="24"/>
        </w:rPr>
        <w:t>按照目前的网络拓扑，临港两个院区通过一条光纤连接到总院机房，不仅该条链路带宽压力较大，一旦出现故障，将影响两个院区的网络通信，故障范围较大。另一方面，感染院区由于条件所限，并无机房，总院到感染院区的光纤所连接的交换机位于感染院区住院部楼梯间，只有一个简陋的弱电箱，各种线路错综复杂，给网络运维带来不小的难度，也无法进行线路的清理。</w:t>
      </w:r>
      <w:bookmarkStart w:id="0" w:name="_GoBack"/>
      <w:bookmarkEnd w:id="0"/>
    </w:p>
    <w:p w:rsidR="0014252E" w:rsidRPr="0014252E" w:rsidRDefault="0014252E" w:rsidP="0014252E">
      <w:pPr>
        <w:spacing w:beforeLines="50" w:before="156" w:afterLines="50" w:after="156"/>
        <w:rPr>
          <w:rFonts w:ascii="黑体" w:eastAsia="黑体" w:hAnsi="黑体"/>
          <w:sz w:val="24"/>
          <w:szCs w:val="24"/>
        </w:rPr>
      </w:pPr>
      <w:r w:rsidRPr="0014252E">
        <w:rPr>
          <w:rFonts w:ascii="黑体" w:eastAsia="黑体" w:hAnsi="黑体" w:hint="eastAsia"/>
          <w:sz w:val="24"/>
          <w:szCs w:val="24"/>
        </w:rPr>
        <w:t>整改方案</w:t>
      </w:r>
    </w:p>
    <w:p w:rsidR="0014252E" w:rsidRPr="0014252E" w:rsidRDefault="0014252E" w:rsidP="0014252E">
      <w:pPr>
        <w:ind w:firstLineChars="200" w:firstLine="480"/>
        <w:rPr>
          <w:sz w:val="24"/>
          <w:szCs w:val="24"/>
        </w:rPr>
      </w:pPr>
      <w:r w:rsidRPr="0014252E">
        <w:rPr>
          <w:rFonts w:hint="eastAsia"/>
          <w:sz w:val="24"/>
          <w:szCs w:val="24"/>
        </w:rPr>
        <w:t>1</w:t>
      </w:r>
      <w:r w:rsidRPr="0014252E">
        <w:rPr>
          <w:rFonts w:hint="eastAsia"/>
          <w:sz w:val="24"/>
          <w:szCs w:val="24"/>
        </w:rPr>
        <w:t>、增加两条从总院机房到临港妇儿院区机房的光纤链路（两家运营商的线路提供冗余），以增强整个临港院区网络健壮性。</w:t>
      </w:r>
    </w:p>
    <w:p w:rsidR="0014252E" w:rsidRPr="0014252E" w:rsidRDefault="0014252E" w:rsidP="0014252E">
      <w:pPr>
        <w:ind w:firstLineChars="200" w:firstLine="480"/>
        <w:rPr>
          <w:sz w:val="24"/>
          <w:szCs w:val="24"/>
        </w:rPr>
      </w:pPr>
      <w:r w:rsidRPr="0014252E">
        <w:rPr>
          <w:rFonts w:hint="eastAsia"/>
          <w:sz w:val="24"/>
          <w:szCs w:val="24"/>
        </w:rPr>
        <w:t>2</w:t>
      </w:r>
      <w:r w:rsidRPr="0014252E">
        <w:rPr>
          <w:rFonts w:hint="eastAsia"/>
          <w:sz w:val="24"/>
          <w:szCs w:val="24"/>
        </w:rPr>
        <w:t>、由两家运营线部署两条从妇儿院区机房到感染院区的光纤，感染院区通过新增的三层交换机接入。</w:t>
      </w:r>
    </w:p>
    <w:p w:rsidR="0014252E" w:rsidRPr="0014252E" w:rsidRDefault="0014252E" w:rsidP="0014252E">
      <w:pPr>
        <w:ind w:firstLineChars="200" w:firstLine="480"/>
        <w:rPr>
          <w:sz w:val="24"/>
          <w:szCs w:val="24"/>
        </w:rPr>
      </w:pPr>
      <w:r w:rsidRPr="0014252E">
        <w:rPr>
          <w:rFonts w:hint="eastAsia"/>
          <w:sz w:val="24"/>
          <w:szCs w:val="24"/>
        </w:rPr>
        <w:t>3</w:t>
      </w:r>
      <w:r w:rsidRPr="0014252E">
        <w:rPr>
          <w:rFonts w:hint="eastAsia"/>
          <w:sz w:val="24"/>
          <w:szCs w:val="24"/>
        </w:rPr>
        <w:t>、感染院区三层交换机通过光纤连接到感染院区各楼栋的楼层交换机，实现网络逐步切换。</w:t>
      </w:r>
    </w:p>
    <w:p w:rsidR="0014252E" w:rsidRPr="0014252E" w:rsidRDefault="0014252E" w:rsidP="0014252E">
      <w:pPr>
        <w:ind w:firstLineChars="200" w:firstLine="480"/>
        <w:rPr>
          <w:sz w:val="24"/>
          <w:szCs w:val="24"/>
        </w:rPr>
      </w:pPr>
      <w:r w:rsidRPr="0014252E">
        <w:rPr>
          <w:rFonts w:hint="eastAsia"/>
          <w:sz w:val="24"/>
          <w:szCs w:val="24"/>
        </w:rPr>
        <w:t>4</w:t>
      </w:r>
      <w:r w:rsidRPr="0014252E">
        <w:rPr>
          <w:rFonts w:hint="eastAsia"/>
          <w:sz w:val="24"/>
          <w:szCs w:val="24"/>
        </w:rPr>
        <w:t>、对感染院区现有网络进行清理，包括位于感染院区住院部楼梯间的弱电柜、原中西医结合科楼梯间弱电柜等由于线路杂乱目前无法进行清理的线路。</w:t>
      </w:r>
    </w:p>
    <w:p w:rsidR="0014252E" w:rsidRPr="0014252E" w:rsidRDefault="0014252E" w:rsidP="0014252E">
      <w:pPr>
        <w:ind w:firstLineChars="200" w:firstLine="480"/>
        <w:rPr>
          <w:sz w:val="24"/>
          <w:szCs w:val="24"/>
        </w:rPr>
      </w:pPr>
      <w:r w:rsidRPr="0014252E">
        <w:rPr>
          <w:rFonts w:hint="eastAsia"/>
          <w:sz w:val="24"/>
          <w:szCs w:val="24"/>
        </w:rPr>
        <w:t>5</w:t>
      </w:r>
      <w:r w:rsidRPr="0014252E">
        <w:rPr>
          <w:rFonts w:hint="eastAsia"/>
          <w:sz w:val="24"/>
          <w:szCs w:val="24"/>
        </w:rPr>
        <w:t>、以上改造完成后，可以停用目前从总院到感染院区的光纤链路。</w:t>
      </w:r>
    </w:p>
    <w:p w:rsidR="0014252E" w:rsidRPr="0014252E" w:rsidRDefault="0014252E" w:rsidP="0014252E">
      <w:pPr>
        <w:spacing w:beforeLines="50" w:before="156" w:afterLines="50" w:after="156"/>
        <w:rPr>
          <w:rFonts w:ascii="黑体" w:eastAsia="黑体" w:hAnsi="黑体"/>
          <w:sz w:val="24"/>
          <w:szCs w:val="24"/>
        </w:rPr>
      </w:pPr>
      <w:r w:rsidRPr="0014252E">
        <w:rPr>
          <w:rFonts w:ascii="黑体" w:eastAsia="黑体" w:hAnsi="黑体" w:hint="eastAsia"/>
          <w:sz w:val="24"/>
          <w:szCs w:val="24"/>
        </w:rPr>
        <w:t>工程量预估</w:t>
      </w:r>
    </w:p>
    <w:tbl>
      <w:tblPr>
        <w:tblW w:w="5000" w:type="pct"/>
        <w:tblLook w:val="04A0" w:firstRow="1" w:lastRow="0" w:firstColumn="1" w:lastColumn="0" w:noHBand="0" w:noVBand="1"/>
      </w:tblPr>
      <w:tblGrid>
        <w:gridCol w:w="793"/>
        <w:gridCol w:w="1210"/>
        <w:gridCol w:w="10030"/>
        <w:gridCol w:w="1072"/>
        <w:gridCol w:w="1069"/>
      </w:tblGrid>
      <w:tr w:rsidR="0014252E" w:rsidRPr="0014252E" w:rsidTr="0014252E">
        <w:trPr>
          <w:trHeight w:val="615"/>
        </w:trPr>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252E" w:rsidRPr="0014252E" w:rsidRDefault="0014252E" w:rsidP="00814AB1">
            <w:pPr>
              <w:widowControl/>
              <w:jc w:val="center"/>
              <w:rPr>
                <w:rFonts w:ascii="宋体" w:eastAsia="宋体" w:hAnsi="宋体" w:cs="宋体"/>
                <w:b/>
                <w:kern w:val="0"/>
                <w:sz w:val="20"/>
                <w:szCs w:val="20"/>
              </w:rPr>
            </w:pPr>
            <w:r w:rsidRPr="0014252E">
              <w:rPr>
                <w:rFonts w:ascii="宋体" w:eastAsia="宋体" w:hAnsi="宋体" w:cs="宋体" w:hint="eastAsia"/>
                <w:b/>
                <w:kern w:val="0"/>
                <w:sz w:val="20"/>
                <w:szCs w:val="20"/>
              </w:rPr>
              <w:lastRenderedPageBreak/>
              <w:t>序号</w:t>
            </w:r>
          </w:p>
        </w:tc>
        <w:tc>
          <w:tcPr>
            <w:tcW w:w="427" w:type="pct"/>
            <w:tcBorders>
              <w:top w:val="single" w:sz="4" w:space="0" w:color="000000"/>
              <w:left w:val="nil"/>
              <w:bottom w:val="single" w:sz="4" w:space="0" w:color="000000"/>
              <w:right w:val="single" w:sz="4" w:space="0" w:color="000000"/>
            </w:tcBorders>
            <w:shd w:val="clear" w:color="auto" w:fill="auto"/>
            <w:vAlign w:val="center"/>
          </w:tcPr>
          <w:p w:rsidR="0014252E" w:rsidRPr="0014252E" w:rsidRDefault="0014252E" w:rsidP="00814AB1">
            <w:pPr>
              <w:widowControl/>
              <w:jc w:val="center"/>
              <w:rPr>
                <w:rFonts w:ascii="宋体" w:eastAsia="宋体" w:hAnsi="宋体" w:cs="宋体"/>
                <w:b/>
                <w:kern w:val="0"/>
                <w:sz w:val="20"/>
                <w:szCs w:val="20"/>
              </w:rPr>
            </w:pPr>
            <w:r w:rsidRPr="0014252E">
              <w:rPr>
                <w:rFonts w:ascii="宋体" w:eastAsia="宋体" w:hAnsi="宋体" w:cs="宋体" w:hint="eastAsia"/>
                <w:b/>
                <w:kern w:val="0"/>
                <w:sz w:val="20"/>
                <w:szCs w:val="20"/>
              </w:rPr>
              <w:t>名称</w:t>
            </w:r>
          </w:p>
        </w:tc>
        <w:tc>
          <w:tcPr>
            <w:tcW w:w="3538" w:type="pct"/>
            <w:tcBorders>
              <w:top w:val="single" w:sz="4" w:space="0" w:color="000000"/>
              <w:left w:val="nil"/>
              <w:bottom w:val="single" w:sz="4" w:space="0" w:color="000000"/>
              <w:right w:val="single" w:sz="4" w:space="0" w:color="000000"/>
            </w:tcBorders>
            <w:shd w:val="clear" w:color="auto" w:fill="auto"/>
            <w:vAlign w:val="center"/>
          </w:tcPr>
          <w:p w:rsidR="0014252E" w:rsidRPr="0014252E" w:rsidRDefault="0014252E" w:rsidP="00814AB1">
            <w:pPr>
              <w:widowControl/>
              <w:jc w:val="left"/>
              <w:rPr>
                <w:rFonts w:ascii="宋体" w:eastAsia="宋体" w:hAnsi="宋体" w:cs="宋体"/>
                <w:b/>
                <w:kern w:val="0"/>
                <w:sz w:val="20"/>
                <w:szCs w:val="20"/>
              </w:rPr>
            </w:pPr>
            <w:r w:rsidRPr="0014252E">
              <w:rPr>
                <w:rFonts w:ascii="宋体" w:eastAsia="宋体" w:hAnsi="宋体" w:cs="宋体" w:hint="eastAsia"/>
                <w:b/>
                <w:kern w:val="0"/>
                <w:sz w:val="20"/>
                <w:szCs w:val="20"/>
              </w:rPr>
              <w:t>技术参数</w:t>
            </w:r>
          </w:p>
        </w:tc>
        <w:tc>
          <w:tcPr>
            <w:tcW w:w="378" w:type="pct"/>
            <w:tcBorders>
              <w:top w:val="single" w:sz="4" w:space="0" w:color="000000"/>
              <w:left w:val="nil"/>
              <w:bottom w:val="single" w:sz="4" w:space="0" w:color="000000"/>
              <w:right w:val="single" w:sz="4" w:space="0" w:color="000000"/>
            </w:tcBorders>
            <w:shd w:val="clear" w:color="auto" w:fill="auto"/>
            <w:vAlign w:val="center"/>
          </w:tcPr>
          <w:p w:rsidR="0014252E" w:rsidRPr="0014252E" w:rsidRDefault="0014252E" w:rsidP="00814AB1">
            <w:pPr>
              <w:widowControl/>
              <w:jc w:val="center"/>
              <w:rPr>
                <w:rFonts w:ascii="宋体" w:eastAsia="宋体" w:hAnsi="宋体" w:cs="宋体"/>
                <w:b/>
                <w:kern w:val="0"/>
                <w:sz w:val="20"/>
                <w:szCs w:val="20"/>
              </w:rPr>
            </w:pPr>
            <w:r w:rsidRPr="0014252E">
              <w:rPr>
                <w:rFonts w:ascii="宋体" w:eastAsia="宋体" w:hAnsi="宋体" w:cs="宋体" w:hint="eastAsia"/>
                <w:b/>
                <w:kern w:val="0"/>
                <w:sz w:val="20"/>
                <w:szCs w:val="20"/>
              </w:rPr>
              <w:t>数量</w:t>
            </w:r>
          </w:p>
        </w:tc>
        <w:tc>
          <w:tcPr>
            <w:tcW w:w="377" w:type="pct"/>
            <w:tcBorders>
              <w:top w:val="single" w:sz="4" w:space="0" w:color="000000"/>
              <w:left w:val="nil"/>
              <w:bottom w:val="single" w:sz="4" w:space="0" w:color="000000"/>
              <w:right w:val="single" w:sz="4" w:space="0" w:color="000000"/>
            </w:tcBorders>
            <w:shd w:val="clear" w:color="auto" w:fill="auto"/>
            <w:vAlign w:val="center"/>
          </w:tcPr>
          <w:p w:rsidR="0014252E" w:rsidRPr="0014252E" w:rsidRDefault="0014252E" w:rsidP="00814AB1">
            <w:pPr>
              <w:widowControl/>
              <w:jc w:val="center"/>
              <w:rPr>
                <w:rFonts w:ascii="宋体" w:eastAsia="宋体" w:hAnsi="宋体" w:cs="宋体"/>
                <w:b/>
                <w:kern w:val="0"/>
                <w:sz w:val="20"/>
                <w:szCs w:val="20"/>
              </w:rPr>
            </w:pPr>
            <w:r w:rsidRPr="0014252E">
              <w:rPr>
                <w:rFonts w:ascii="宋体" w:eastAsia="宋体" w:hAnsi="宋体" w:cs="宋体" w:hint="eastAsia"/>
                <w:b/>
                <w:kern w:val="0"/>
                <w:sz w:val="20"/>
                <w:szCs w:val="20"/>
              </w:rPr>
              <w:t>单位</w:t>
            </w:r>
          </w:p>
        </w:tc>
      </w:tr>
      <w:tr w:rsidR="0014252E" w:rsidRPr="0014252E" w:rsidTr="0014252E">
        <w:trPr>
          <w:trHeight w:val="615"/>
        </w:trPr>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4252E" w:rsidRPr="0014252E" w:rsidRDefault="0014252E" w:rsidP="0014252E">
            <w:pPr>
              <w:widowControl/>
              <w:jc w:val="center"/>
              <w:rPr>
                <w:rFonts w:ascii="宋体" w:eastAsia="宋体" w:hAnsi="宋体" w:cs="宋体"/>
                <w:kern w:val="0"/>
                <w:sz w:val="20"/>
                <w:szCs w:val="20"/>
              </w:rPr>
            </w:pPr>
            <w:r w:rsidRPr="0014252E">
              <w:rPr>
                <w:rFonts w:ascii="宋体" w:eastAsia="宋体" w:hAnsi="宋体" w:cs="宋体" w:hint="eastAsia"/>
                <w:kern w:val="0"/>
                <w:sz w:val="20"/>
                <w:szCs w:val="20"/>
              </w:rPr>
              <w:t>1</w:t>
            </w:r>
          </w:p>
        </w:tc>
        <w:tc>
          <w:tcPr>
            <w:tcW w:w="427" w:type="pct"/>
            <w:tcBorders>
              <w:top w:val="single" w:sz="4" w:space="0" w:color="000000"/>
              <w:left w:val="nil"/>
              <w:bottom w:val="single" w:sz="4" w:space="0" w:color="000000"/>
              <w:right w:val="single" w:sz="4" w:space="0" w:color="000000"/>
            </w:tcBorders>
            <w:shd w:val="clear" w:color="auto" w:fill="auto"/>
            <w:vAlign w:val="center"/>
            <w:hideMark/>
          </w:tcPr>
          <w:p w:rsidR="0014252E" w:rsidRPr="0014252E" w:rsidRDefault="0014252E" w:rsidP="0014252E">
            <w:pPr>
              <w:widowControl/>
              <w:jc w:val="left"/>
              <w:rPr>
                <w:rFonts w:ascii="宋体" w:eastAsia="宋体" w:hAnsi="宋体" w:cs="宋体"/>
                <w:kern w:val="0"/>
                <w:sz w:val="20"/>
                <w:szCs w:val="20"/>
              </w:rPr>
            </w:pPr>
            <w:r w:rsidRPr="0014252E">
              <w:rPr>
                <w:rFonts w:ascii="宋体" w:eastAsia="宋体" w:hAnsi="宋体" w:cs="宋体" w:hint="eastAsia"/>
                <w:kern w:val="0"/>
                <w:sz w:val="20"/>
                <w:szCs w:val="20"/>
              </w:rPr>
              <w:t>光缆</w:t>
            </w:r>
          </w:p>
        </w:tc>
        <w:tc>
          <w:tcPr>
            <w:tcW w:w="3538" w:type="pct"/>
            <w:tcBorders>
              <w:top w:val="single" w:sz="4" w:space="0" w:color="000000"/>
              <w:left w:val="nil"/>
              <w:bottom w:val="single" w:sz="4" w:space="0" w:color="000000"/>
              <w:right w:val="single" w:sz="4" w:space="0" w:color="000000"/>
            </w:tcBorders>
            <w:shd w:val="clear" w:color="auto" w:fill="auto"/>
            <w:vAlign w:val="center"/>
            <w:hideMark/>
          </w:tcPr>
          <w:p w:rsidR="0014252E" w:rsidRPr="0014252E" w:rsidRDefault="0014252E" w:rsidP="0014252E">
            <w:pPr>
              <w:widowControl/>
              <w:jc w:val="left"/>
              <w:rPr>
                <w:rFonts w:ascii="宋体" w:eastAsia="宋体" w:hAnsi="宋体" w:cs="宋体"/>
                <w:kern w:val="0"/>
                <w:sz w:val="20"/>
                <w:szCs w:val="20"/>
              </w:rPr>
            </w:pPr>
            <w:r w:rsidRPr="0014252E">
              <w:rPr>
                <w:rFonts w:ascii="宋体" w:eastAsia="宋体" w:hAnsi="宋体" w:cs="宋体" w:hint="eastAsia"/>
                <w:kern w:val="0"/>
                <w:sz w:val="20"/>
                <w:szCs w:val="20"/>
              </w:rPr>
              <w:t>48芯室外光缆</w:t>
            </w:r>
          </w:p>
        </w:tc>
        <w:tc>
          <w:tcPr>
            <w:tcW w:w="378" w:type="pct"/>
            <w:tcBorders>
              <w:top w:val="single" w:sz="4" w:space="0" w:color="000000"/>
              <w:left w:val="nil"/>
              <w:bottom w:val="single" w:sz="4" w:space="0" w:color="000000"/>
              <w:right w:val="single" w:sz="4" w:space="0" w:color="000000"/>
            </w:tcBorders>
            <w:shd w:val="clear" w:color="auto" w:fill="auto"/>
            <w:vAlign w:val="center"/>
            <w:hideMark/>
          </w:tcPr>
          <w:p w:rsidR="0014252E" w:rsidRPr="0014252E" w:rsidRDefault="0014252E" w:rsidP="0014252E">
            <w:pPr>
              <w:widowControl/>
              <w:jc w:val="center"/>
              <w:rPr>
                <w:rFonts w:ascii="宋体" w:eastAsia="宋体" w:hAnsi="宋体" w:cs="宋体"/>
                <w:kern w:val="0"/>
                <w:sz w:val="20"/>
                <w:szCs w:val="20"/>
              </w:rPr>
            </w:pPr>
            <w:r w:rsidRPr="0014252E">
              <w:rPr>
                <w:rFonts w:ascii="宋体" w:eastAsia="宋体" w:hAnsi="宋体" w:cs="宋体" w:hint="eastAsia"/>
                <w:kern w:val="0"/>
                <w:sz w:val="20"/>
                <w:szCs w:val="20"/>
              </w:rPr>
              <w:t>350</w:t>
            </w:r>
          </w:p>
        </w:tc>
        <w:tc>
          <w:tcPr>
            <w:tcW w:w="377" w:type="pct"/>
            <w:tcBorders>
              <w:top w:val="single" w:sz="4" w:space="0" w:color="000000"/>
              <w:left w:val="nil"/>
              <w:bottom w:val="single" w:sz="4" w:space="0" w:color="000000"/>
              <w:right w:val="single" w:sz="4" w:space="0" w:color="000000"/>
            </w:tcBorders>
            <w:shd w:val="clear" w:color="auto" w:fill="auto"/>
            <w:vAlign w:val="center"/>
            <w:hideMark/>
          </w:tcPr>
          <w:p w:rsidR="0014252E" w:rsidRPr="0014252E" w:rsidRDefault="0014252E" w:rsidP="0014252E">
            <w:pPr>
              <w:widowControl/>
              <w:jc w:val="center"/>
              <w:rPr>
                <w:rFonts w:ascii="宋体" w:eastAsia="宋体" w:hAnsi="宋体" w:cs="宋体"/>
                <w:kern w:val="0"/>
                <w:sz w:val="20"/>
                <w:szCs w:val="20"/>
              </w:rPr>
            </w:pPr>
            <w:r w:rsidRPr="0014252E">
              <w:rPr>
                <w:rFonts w:ascii="宋体" w:eastAsia="宋体" w:hAnsi="宋体" w:cs="宋体" w:hint="eastAsia"/>
                <w:kern w:val="0"/>
                <w:sz w:val="20"/>
                <w:szCs w:val="20"/>
              </w:rPr>
              <w:t>米</w:t>
            </w:r>
          </w:p>
        </w:tc>
      </w:tr>
      <w:tr w:rsidR="0014252E" w:rsidRPr="0014252E" w:rsidTr="0014252E">
        <w:trPr>
          <w:trHeight w:val="702"/>
        </w:trPr>
        <w:tc>
          <w:tcPr>
            <w:tcW w:w="280" w:type="pct"/>
            <w:tcBorders>
              <w:top w:val="nil"/>
              <w:left w:val="single" w:sz="4" w:space="0" w:color="000000"/>
              <w:bottom w:val="single" w:sz="4" w:space="0" w:color="000000"/>
              <w:right w:val="single" w:sz="4" w:space="0" w:color="000000"/>
            </w:tcBorders>
            <w:shd w:val="clear" w:color="auto" w:fill="auto"/>
            <w:vAlign w:val="center"/>
            <w:hideMark/>
          </w:tcPr>
          <w:p w:rsidR="0014252E" w:rsidRPr="0014252E" w:rsidRDefault="0014252E" w:rsidP="0014252E">
            <w:pPr>
              <w:widowControl/>
              <w:jc w:val="center"/>
              <w:rPr>
                <w:rFonts w:ascii="宋体" w:eastAsia="宋体" w:hAnsi="宋体" w:cs="宋体"/>
                <w:kern w:val="0"/>
                <w:sz w:val="20"/>
                <w:szCs w:val="20"/>
              </w:rPr>
            </w:pPr>
            <w:r w:rsidRPr="0014252E">
              <w:rPr>
                <w:rFonts w:ascii="宋体" w:eastAsia="宋体" w:hAnsi="宋体" w:cs="宋体" w:hint="eastAsia"/>
                <w:kern w:val="0"/>
                <w:sz w:val="20"/>
                <w:szCs w:val="20"/>
              </w:rPr>
              <w:t>2</w:t>
            </w:r>
          </w:p>
        </w:tc>
        <w:tc>
          <w:tcPr>
            <w:tcW w:w="427" w:type="pct"/>
            <w:tcBorders>
              <w:top w:val="nil"/>
              <w:left w:val="nil"/>
              <w:bottom w:val="single" w:sz="4" w:space="0" w:color="000000"/>
              <w:right w:val="single" w:sz="4" w:space="0" w:color="000000"/>
            </w:tcBorders>
            <w:shd w:val="clear" w:color="auto" w:fill="auto"/>
            <w:vAlign w:val="center"/>
            <w:hideMark/>
          </w:tcPr>
          <w:p w:rsidR="0014252E" w:rsidRPr="0014252E" w:rsidRDefault="0014252E" w:rsidP="0014252E">
            <w:pPr>
              <w:widowControl/>
              <w:jc w:val="left"/>
              <w:rPr>
                <w:rFonts w:ascii="宋体" w:eastAsia="宋体" w:hAnsi="宋体" w:cs="宋体"/>
                <w:kern w:val="0"/>
                <w:sz w:val="20"/>
                <w:szCs w:val="20"/>
              </w:rPr>
            </w:pPr>
            <w:r w:rsidRPr="0014252E">
              <w:rPr>
                <w:rFonts w:ascii="宋体" w:eastAsia="宋体" w:hAnsi="宋体" w:cs="宋体" w:hint="eastAsia"/>
                <w:kern w:val="0"/>
                <w:sz w:val="20"/>
                <w:szCs w:val="20"/>
              </w:rPr>
              <w:t>光缆</w:t>
            </w:r>
          </w:p>
        </w:tc>
        <w:tc>
          <w:tcPr>
            <w:tcW w:w="3538" w:type="pct"/>
            <w:tcBorders>
              <w:top w:val="nil"/>
              <w:left w:val="nil"/>
              <w:bottom w:val="single" w:sz="4" w:space="0" w:color="000000"/>
              <w:right w:val="single" w:sz="4" w:space="0" w:color="000000"/>
            </w:tcBorders>
            <w:shd w:val="clear" w:color="auto" w:fill="auto"/>
            <w:vAlign w:val="center"/>
            <w:hideMark/>
          </w:tcPr>
          <w:p w:rsidR="0014252E" w:rsidRPr="0014252E" w:rsidRDefault="0014252E" w:rsidP="0014252E">
            <w:pPr>
              <w:widowControl/>
              <w:jc w:val="left"/>
              <w:rPr>
                <w:rFonts w:ascii="宋体" w:eastAsia="宋体" w:hAnsi="宋体" w:cs="宋体"/>
                <w:kern w:val="0"/>
                <w:sz w:val="20"/>
                <w:szCs w:val="20"/>
              </w:rPr>
            </w:pPr>
            <w:r w:rsidRPr="0014252E">
              <w:rPr>
                <w:rFonts w:ascii="宋体" w:eastAsia="宋体" w:hAnsi="宋体" w:cs="宋体" w:hint="eastAsia"/>
                <w:kern w:val="0"/>
                <w:sz w:val="20"/>
                <w:szCs w:val="20"/>
              </w:rPr>
              <w:t>12芯</w:t>
            </w:r>
          </w:p>
        </w:tc>
        <w:tc>
          <w:tcPr>
            <w:tcW w:w="378" w:type="pct"/>
            <w:tcBorders>
              <w:top w:val="nil"/>
              <w:left w:val="nil"/>
              <w:bottom w:val="single" w:sz="4" w:space="0" w:color="000000"/>
              <w:right w:val="single" w:sz="4" w:space="0" w:color="000000"/>
            </w:tcBorders>
            <w:shd w:val="clear" w:color="auto" w:fill="auto"/>
            <w:vAlign w:val="center"/>
            <w:hideMark/>
          </w:tcPr>
          <w:p w:rsidR="0014252E" w:rsidRPr="0014252E" w:rsidRDefault="0014252E" w:rsidP="0014252E">
            <w:pPr>
              <w:widowControl/>
              <w:jc w:val="center"/>
              <w:rPr>
                <w:rFonts w:ascii="宋体" w:eastAsia="宋体" w:hAnsi="宋体" w:cs="宋体"/>
                <w:kern w:val="0"/>
                <w:sz w:val="20"/>
                <w:szCs w:val="20"/>
              </w:rPr>
            </w:pPr>
            <w:r w:rsidRPr="0014252E">
              <w:rPr>
                <w:rFonts w:ascii="宋体" w:eastAsia="宋体" w:hAnsi="宋体" w:cs="宋体" w:hint="eastAsia"/>
                <w:kern w:val="0"/>
                <w:sz w:val="20"/>
                <w:szCs w:val="20"/>
              </w:rPr>
              <w:t>600</w:t>
            </w:r>
          </w:p>
        </w:tc>
        <w:tc>
          <w:tcPr>
            <w:tcW w:w="377" w:type="pct"/>
            <w:tcBorders>
              <w:top w:val="nil"/>
              <w:left w:val="nil"/>
              <w:bottom w:val="single" w:sz="4" w:space="0" w:color="000000"/>
              <w:right w:val="single" w:sz="4" w:space="0" w:color="000000"/>
            </w:tcBorders>
            <w:shd w:val="clear" w:color="auto" w:fill="auto"/>
            <w:vAlign w:val="center"/>
            <w:hideMark/>
          </w:tcPr>
          <w:p w:rsidR="0014252E" w:rsidRPr="0014252E" w:rsidRDefault="0014252E" w:rsidP="0014252E">
            <w:pPr>
              <w:widowControl/>
              <w:jc w:val="center"/>
              <w:rPr>
                <w:rFonts w:ascii="宋体" w:eastAsia="宋体" w:hAnsi="宋体" w:cs="宋体"/>
                <w:kern w:val="0"/>
                <w:sz w:val="20"/>
                <w:szCs w:val="20"/>
              </w:rPr>
            </w:pPr>
            <w:r w:rsidRPr="0014252E">
              <w:rPr>
                <w:rFonts w:ascii="宋体" w:eastAsia="宋体" w:hAnsi="宋体" w:cs="宋体" w:hint="eastAsia"/>
                <w:kern w:val="0"/>
                <w:sz w:val="20"/>
                <w:szCs w:val="20"/>
              </w:rPr>
              <w:t>米</w:t>
            </w:r>
          </w:p>
        </w:tc>
      </w:tr>
      <w:tr w:rsidR="0014252E" w:rsidRPr="0014252E" w:rsidTr="0014252E">
        <w:trPr>
          <w:trHeight w:val="702"/>
        </w:trPr>
        <w:tc>
          <w:tcPr>
            <w:tcW w:w="280" w:type="pct"/>
            <w:tcBorders>
              <w:top w:val="nil"/>
              <w:left w:val="single" w:sz="4" w:space="0" w:color="000000"/>
              <w:bottom w:val="single" w:sz="4" w:space="0" w:color="000000"/>
              <w:right w:val="single" w:sz="4" w:space="0" w:color="000000"/>
            </w:tcBorders>
            <w:shd w:val="clear" w:color="auto" w:fill="auto"/>
            <w:vAlign w:val="center"/>
            <w:hideMark/>
          </w:tcPr>
          <w:p w:rsidR="0014252E" w:rsidRPr="0014252E" w:rsidRDefault="0014252E" w:rsidP="0014252E">
            <w:pPr>
              <w:widowControl/>
              <w:jc w:val="center"/>
              <w:rPr>
                <w:rFonts w:ascii="宋体" w:eastAsia="宋体" w:hAnsi="宋体" w:cs="宋体"/>
                <w:kern w:val="0"/>
                <w:sz w:val="20"/>
                <w:szCs w:val="20"/>
              </w:rPr>
            </w:pPr>
            <w:r w:rsidRPr="0014252E">
              <w:rPr>
                <w:rFonts w:ascii="宋体" w:eastAsia="宋体" w:hAnsi="宋体" w:cs="宋体" w:hint="eastAsia"/>
                <w:kern w:val="0"/>
                <w:sz w:val="20"/>
                <w:szCs w:val="20"/>
              </w:rPr>
              <w:t>3</w:t>
            </w:r>
          </w:p>
        </w:tc>
        <w:tc>
          <w:tcPr>
            <w:tcW w:w="427" w:type="pct"/>
            <w:tcBorders>
              <w:top w:val="nil"/>
              <w:left w:val="nil"/>
              <w:bottom w:val="single" w:sz="4" w:space="0" w:color="000000"/>
              <w:right w:val="single" w:sz="4" w:space="0" w:color="000000"/>
            </w:tcBorders>
            <w:shd w:val="clear" w:color="auto" w:fill="auto"/>
            <w:vAlign w:val="center"/>
            <w:hideMark/>
          </w:tcPr>
          <w:p w:rsidR="0014252E" w:rsidRPr="0014252E" w:rsidRDefault="0014252E" w:rsidP="0014252E">
            <w:pPr>
              <w:widowControl/>
              <w:jc w:val="left"/>
              <w:rPr>
                <w:rFonts w:ascii="宋体" w:eastAsia="宋体" w:hAnsi="宋体" w:cs="宋体"/>
                <w:kern w:val="0"/>
                <w:sz w:val="20"/>
                <w:szCs w:val="20"/>
              </w:rPr>
            </w:pPr>
            <w:r w:rsidRPr="0014252E">
              <w:rPr>
                <w:rFonts w:ascii="宋体" w:eastAsia="宋体" w:hAnsi="宋体" w:cs="宋体" w:hint="eastAsia"/>
                <w:kern w:val="0"/>
                <w:sz w:val="20"/>
                <w:szCs w:val="20"/>
              </w:rPr>
              <w:t>ODF架</w:t>
            </w:r>
          </w:p>
        </w:tc>
        <w:tc>
          <w:tcPr>
            <w:tcW w:w="3538" w:type="pct"/>
            <w:tcBorders>
              <w:top w:val="nil"/>
              <w:left w:val="nil"/>
              <w:bottom w:val="single" w:sz="4" w:space="0" w:color="000000"/>
              <w:right w:val="single" w:sz="4" w:space="0" w:color="000000"/>
            </w:tcBorders>
            <w:shd w:val="clear" w:color="auto" w:fill="auto"/>
            <w:vAlign w:val="center"/>
            <w:hideMark/>
          </w:tcPr>
          <w:p w:rsidR="0014252E" w:rsidRPr="0014252E" w:rsidRDefault="0014252E" w:rsidP="0014252E">
            <w:pPr>
              <w:widowControl/>
              <w:jc w:val="left"/>
              <w:rPr>
                <w:rFonts w:ascii="宋体" w:eastAsia="宋体" w:hAnsi="宋体" w:cs="宋体"/>
                <w:kern w:val="0"/>
                <w:sz w:val="20"/>
                <w:szCs w:val="20"/>
              </w:rPr>
            </w:pPr>
            <w:r w:rsidRPr="0014252E">
              <w:rPr>
                <w:rFonts w:ascii="宋体" w:eastAsia="宋体" w:hAnsi="宋体" w:cs="宋体" w:hint="eastAsia"/>
                <w:kern w:val="0"/>
                <w:sz w:val="20"/>
                <w:szCs w:val="20"/>
              </w:rPr>
              <w:t>24口</w:t>
            </w:r>
          </w:p>
        </w:tc>
        <w:tc>
          <w:tcPr>
            <w:tcW w:w="378" w:type="pct"/>
            <w:tcBorders>
              <w:top w:val="nil"/>
              <w:left w:val="nil"/>
              <w:bottom w:val="single" w:sz="4" w:space="0" w:color="000000"/>
              <w:right w:val="single" w:sz="4" w:space="0" w:color="000000"/>
            </w:tcBorders>
            <w:shd w:val="clear" w:color="auto" w:fill="auto"/>
            <w:vAlign w:val="center"/>
            <w:hideMark/>
          </w:tcPr>
          <w:p w:rsidR="0014252E" w:rsidRPr="0014252E" w:rsidRDefault="0014252E" w:rsidP="0014252E">
            <w:pPr>
              <w:widowControl/>
              <w:jc w:val="center"/>
              <w:rPr>
                <w:rFonts w:ascii="宋体" w:eastAsia="宋体" w:hAnsi="宋体" w:cs="宋体"/>
                <w:kern w:val="0"/>
                <w:sz w:val="20"/>
                <w:szCs w:val="20"/>
              </w:rPr>
            </w:pPr>
            <w:r w:rsidRPr="0014252E">
              <w:rPr>
                <w:rFonts w:ascii="宋体" w:eastAsia="宋体" w:hAnsi="宋体" w:cs="宋体" w:hint="eastAsia"/>
                <w:kern w:val="0"/>
                <w:sz w:val="20"/>
                <w:szCs w:val="20"/>
              </w:rPr>
              <w:t>2</w:t>
            </w:r>
          </w:p>
        </w:tc>
        <w:tc>
          <w:tcPr>
            <w:tcW w:w="377" w:type="pct"/>
            <w:tcBorders>
              <w:top w:val="nil"/>
              <w:left w:val="nil"/>
              <w:bottom w:val="single" w:sz="4" w:space="0" w:color="000000"/>
              <w:right w:val="single" w:sz="4" w:space="0" w:color="000000"/>
            </w:tcBorders>
            <w:shd w:val="clear" w:color="auto" w:fill="auto"/>
            <w:vAlign w:val="center"/>
            <w:hideMark/>
          </w:tcPr>
          <w:p w:rsidR="0014252E" w:rsidRPr="0014252E" w:rsidRDefault="0014252E" w:rsidP="0014252E">
            <w:pPr>
              <w:widowControl/>
              <w:jc w:val="center"/>
              <w:rPr>
                <w:rFonts w:ascii="宋体" w:eastAsia="宋体" w:hAnsi="宋体" w:cs="宋体"/>
                <w:kern w:val="0"/>
                <w:sz w:val="20"/>
                <w:szCs w:val="20"/>
              </w:rPr>
            </w:pPr>
            <w:r w:rsidRPr="0014252E">
              <w:rPr>
                <w:rFonts w:ascii="宋体" w:eastAsia="宋体" w:hAnsi="宋体" w:cs="宋体" w:hint="eastAsia"/>
                <w:kern w:val="0"/>
                <w:sz w:val="20"/>
                <w:szCs w:val="20"/>
              </w:rPr>
              <w:t>个</w:t>
            </w:r>
          </w:p>
        </w:tc>
      </w:tr>
      <w:tr w:rsidR="0014252E" w:rsidRPr="0014252E" w:rsidTr="0014252E">
        <w:trPr>
          <w:trHeight w:val="702"/>
        </w:trPr>
        <w:tc>
          <w:tcPr>
            <w:tcW w:w="280" w:type="pct"/>
            <w:tcBorders>
              <w:top w:val="nil"/>
              <w:left w:val="single" w:sz="4" w:space="0" w:color="000000"/>
              <w:bottom w:val="single" w:sz="4" w:space="0" w:color="000000"/>
              <w:right w:val="single" w:sz="4" w:space="0" w:color="000000"/>
            </w:tcBorders>
            <w:shd w:val="clear" w:color="auto" w:fill="auto"/>
            <w:vAlign w:val="center"/>
            <w:hideMark/>
          </w:tcPr>
          <w:p w:rsidR="0014252E" w:rsidRPr="0014252E" w:rsidRDefault="0014252E" w:rsidP="0014252E">
            <w:pPr>
              <w:widowControl/>
              <w:jc w:val="center"/>
              <w:rPr>
                <w:rFonts w:ascii="宋体" w:eastAsia="宋体" w:hAnsi="宋体" w:cs="宋体"/>
                <w:kern w:val="0"/>
                <w:sz w:val="20"/>
                <w:szCs w:val="20"/>
              </w:rPr>
            </w:pPr>
            <w:r w:rsidRPr="0014252E">
              <w:rPr>
                <w:rFonts w:ascii="宋体" w:eastAsia="宋体" w:hAnsi="宋体" w:cs="宋体" w:hint="eastAsia"/>
                <w:kern w:val="0"/>
                <w:sz w:val="20"/>
                <w:szCs w:val="20"/>
              </w:rPr>
              <w:t>4</w:t>
            </w:r>
          </w:p>
        </w:tc>
        <w:tc>
          <w:tcPr>
            <w:tcW w:w="427" w:type="pct"/>
            <w:tcBorders>
              <w:top w:val="nil"/>
              <w:left w:val="nil"/>
              <w:bottom w:val="single" w:sz="4" w:space="0" w:color="000000"/>
              <w:right w:val="single" w:sz="4" w:space="0" w:color="000000"/>
            </w:tcBorders>
            <w:shd w:val="clear" w:color="auto" w:fill="auto"/>
            <w:vAlign w:val="center"/>
            <w:hideMark/>
          </w:tcPr>
          <w:p w:rsidR="0014252E" w:rsidRPr="0014252E" w:rsidRDefault="0014252E" w:rsidP="0014252E">
            <w:pPr>
              <w:widowControl/>
              <w:jc w:val="left"/>
              <w:rPr>
                <w:rFonts w:ascii="宋体" w:eastAsia="宋体" w:hAnsi="宋体" w:cs="宋体"/>
                <w:kern w:val="0"/>
                <w:sz w:val="20"/>
                <w:szCs w:val="20"/>
              </w:rPr>
            </w:pPr>
            <w:r w:rsidRPr="0014252E">
              <w:rPr>
                <w:rFonts w:ascii="宋体" w:eastAsia="宋体" w:hAnsi="宋体" w:cs="宋体" w:hint="eastAsia"/>
                <w:kern w:val="0"/>
                <w:sz w:val="20"/>
                <w:szCs w:val="20"/>
              </w:rPr>
              <w:t>ODF架</w:t>
            </w:r>
          </w:p>
        </w:tc>
        <w:tc>
          <w:tcPr>
            <w:tcW w:w="3538" w:type="pct"/>
            <w:tcBorders>
              <w:top w:val="nil"/>
              <w:left w:val="nil"/>
              <w:bottom w:val="single" w:sz="4" w:space="0" w:color="000000"/>
              <w:right w:val="single" w:sz="4" w:space="0" w:color="000000"/>
            </w:tcBorders>
            <w:shd w:val="clear" w:color="auto" w:fill="auto"/>
            <w:vAlign w:val="center"/>
            <w:hideMark/>
          </w:tcPr>
          <w:p w:rsidR="0014252E" w:rsidRPr="0014252E" w:rsidRDefault="0014252E" w:rsidP="0014252E">
            <w:pPr>
              <w:widowControl/>
              <w:jc w:val="left"/>
              <w:rPr>
                <w:rFonts w:ascii="宋体" w:eastAsia="宋体" w:hAnsi="宋体" w:cs="宋体"/>
                <w:kern w:val="0"/>
                <w:sz w:val="20"/>
                <w:szCs w:val="20"/>
              </w:rPr>
            </w:pPr>
            <w:r w:rsidRPr="0014252E">
              <w:rPr>
                <w:rFonts w:ascii="宋体" w:eastAsia="宋体" w:hAnsi="宋体" w:cs="宋体" w:hint="eastAsia"/>
                <w:kern w:val="0"/>
                <w:sz w:val="20"/>
                <w:szCs w:val="20"/>
              </w:rPr>
              <w:t>12口</w:t>
            </w:r>
          </w:p>
        </w:tc>
        <w:tc>
          <w:tcPr>
            <w:tcW w:w="378" w:type="pct"/>
            <w:tcBorders>
              <w:top w:val="nil"/>
              <w:left w:val="nil"/>
              <w:bottom w:val="single" w:sz="4" w:space="0" w:color="000000"/>
              <w:right w:val="single" w:sz="4" w:space="0" w:color="000000"/>
            </w:tcBorders>
            <w:shd w:val="clear" w:color="auto" w:fill="auto"/>
            <w:vAlign w:val="center"/>
            <w:hideMark/>
          </w:tcPr>
          <w:p w:rsidR="0014252E" w:rsidRPr="0014252E" w:rsidRDefault="0014252E" w:rsidP="0014252E">
            <w:pPr>
              <w:widowControl/>
              <w:jc w:val="center"/>
              <w:rPr>
                <w:rFonts w:ascii="宋体" w:eastAsia="宋体" w:hAnsi="宋体" w:cs="宋体"/>
                <w:kern w:val="0"/>
                <w:sz w:val="20"/>
                <w:szCs w:val="20"/>
              </w:rPr>
            </w:pPr>
            <w:r w:rsidRPr="0014252E">
              <w:rPr>
                <w:rFonts w:ascii="宋体" w:eastAsia="宋体" w:hAnsi="宋体" w:cs="宋体" w:hint="eastAsia"/>
                <w:kern w:val="0"/>
                <w:sz w:val="20"/>
                <w:szCs w:val="20"/>
              </w:rPr>
              <w:t>10</w:t>
            </w:r>
          </w:p>
        </w:tc>
        <w:tc>
          <w:tcPr>
            <w:tcW w:w="377" w:type="pct"/>
            <w:tcBorders>
              <w:top w:val="nil"/>
              <w:left w:val="nil"/>
              <w:bottom w:val="single" w:sz="4" w:space="0" w:color="000000"/>
              <w:right w:val="single" w:sz="4" w:space="0" w:color="000000"/>
            </w:tcBorders>
            <w:shd w:val="clear" w:color="auto" w:fill="auto"/>
            <w:vAlign w:val="center"/>
            <w:hideMark/>
          </w:tcPr>
          <w:p w:rsidR="0014252E" w:rsidRPr="0014252E" w:rsidRDefault="0014252E" w:rsidP="0014252E">
            <w:pPr>
              <w:widowControl/>
              <w:jc w:val="center"/>
              <w:rPr>
                <w:rFonts w:ascii="宋体" w:eastAsia="宋体" w:hAnsi="宋体" w:cs="宋体"/>
                <w:kern w:val="0"/>
                <w:sz w:val="20"/>
                <w:szCs w:val="20"/>
              </w:rPr>
            </w:pPr>
            <w:r w:rsidRPr="0014252E">
              <w:rPr>
                <w:rFonts w:ascii="宋体" w:eastAsia="宋体" w:hAnsi="宋体" w:cs="宋体" w:hint="eastAsia"/>
                <w:kern w:val="0"/>
                <w:sz w:val="20"/>
                <w:szCs w:val="20"/>
              </w:rPr>
              <w:t>个</w:t>
            </w:r>
          </w:p>
        </w:tc>
      </w:tr>
      <w:tr w:rsidR="0014252E" w:rsidRPr="0014252E" w:rsidTr="0014252E">
        <w:trPr>
          <w:trHeight w:val="702"/>
        </w:trPr>
        <w:tc>
          <w:tcPr>
            <w:tcW w:w="280" w:type="pct"/>
            <w:tcBorders>
              <w:top w:val="nil"/>
              <w:left w:val="single" w:sz="4" w:space="0" w:color="000000"/>
              <w:bottom w:val="single" w:sz="4" w:space="0" w:color="000000"/>
              <w:right w:val="single" w:sz="4" w:space="0" w:color="000000"/>
            </w:tcBorders>
            <w:shd w:val="clear" w:color="auto" w:fill="auto"/>
            <w:vAlign w:val="center"/>
            <w:hideMark/>
          </w:tcPr>
          <w:p w:rsidR="0014252E" w:rsidRPr="0014252E" w:rsidRDefault="0014252E" w:rsidP="0014252E">
            <w:pPr>
              <w:widowControl/>
              <w:jc w:val="center"/>
              <w:rPr>
                <w:rFonts w:ascii="宋体" w:eastAsia="宋体" w:hAnsi="宋体" w:cs="宋体"/>
                <w:kern w:val="0"/>
                <w:sz w:val="20"/>
                <w:szCs w:val="20"/>
              </w:rPr>
            </w:pPr>
            <w:r w:rsidRPr="0014252E">
              <w:rPr>
                <w:rFonts w:ascii="宋体" w:eastAsia="宋体" w:hAnsi="宋体" w:cs="宋体" w:hint="eastAsia"/>
                <w:kern w:val="0"/>
                <w:sz w:val="20"/>
                <w:szCs w:val="20"/>
              </w:rPr>
              <w:t>5</w:t>
            </w:r>
          </w:p>
        </w:tc>
        <w:tc>
          <w:tcPr>
            <w:tcW w:w="427" w:type="pct"/>
            <w:tcBorders>
              <w:top w:val="nil"/>
              <w:left w:val="nil"/>
              <w:bottom w:val="single" w:sz="4" w:space="0" w:color="000000"/>
              <w:right w:val="single" w:sz="4" w:space="0" w:color="000000"/>
            </w:tcBorders>
            <w:shd w:val="clear" w:color="auto" w:fill="auto"/>
            <w:vAlign w:val="center"/>
            <w:hideMark/>
          </w:tcPr>
          <w:p w:rsidR="0014252E" w:rsidRPr="0014252E" w:rsidRDefault="0014252E" w:rsidP="0014252E">
            <w:pPr>
              <w:widowControl/>
              <w:jc w:val="left"/>
              <w:rPr>
                <w:rFonts w:ascii="宋体" w:eastAsia="宋体" w:hAnsi="宋体" w:cs="宋体"/>
                <w:kern w:val="0"/>
                <w:sz w:val="20"/>
                <w:szCs w:val="20"/>
              </w:rPr>
            </w:pPr>
            <w:r w:rsidRPr="0014252E">
              <w:rPr>
                <w:rFonts w:ascii="宋体" w:eastAsia="宋体" w:hAnsi="宋体" w:cs="宋体" w:hint="eastAsia"/>
                <w:kern w:val="0"/>
                <w:sz w:val="20"/>
                <w:szCs w:val="20"/>
              </w:rPr>
              <w:t>尾纤</w:t>
            </w:r>
          </w:p>
        </w:tc>
        <w:tc>
          <w:tcPr>
            <w:tcW w:w="3538" w:type="pct"/>
            <w:tcBorders>
              <w:top w:val="nil"/>
              <w:left w:val="nil"/>
              <w:bottom w:val="single" w:sz="4" w:space="0" w:color="000000"/>
              <w:right w:val="single" w:sz="4" w:space="0" w:color="000000"/>
            </w:tcBorders>
            <w:shd w:val="clear" w:color="auto" w:fill="auto"/>
            <w:vAlign w:val="center"/>
            <w:hideMark/>
          </w:tcPr>
          <w:p w:rsidR="0014252E" w:rsidRPr="0014252E" w:rsidRDefault="0014252E" w:rsidP="0014252E">
            <w:pPr>
              <w:widowControl/>
              <w:jc w:val="left"/>
              <w:rPr>
                <w:rFonts w:ascii="宋体" w:eastAsia="宋体" w:hAnsi="宋体" w:cs="宋体"/>
                <w:kern w:val="0"/>
                <w:sz w:val="20"/>
                <w:szCs w:val="20"/>
              </w:rPr>
            </w:pPr>
            <w:r w:rsidRPr="0014252E">
              <w:rPr>
                <w:rFonts w:ascii="宋体" w:eastAsia="宋体" w:hAnsi="宋体" w:cs="宋体" w:hint="eastAsia"/>
                <w:kern w:val="0"/>
                <w:sz w:val="20"/>
                <w:szCs w:val="20"/>
              </w:rPr>
              <w:t>LC-SM-1.5M</w:t>
            </w:r>
          </w:p>
        </w:tc>
        <w:tc>
          <w:tcPr>
            <w:tcW w:w="378" w:type="pct"/>
            <w:tcBorders>
              <w:top w:val="nil"/>
              <w:left w:val="nil"/>
              <w:bottom w:val="single" w:sz="4" w:space="0" w:color="000000"/>
              <w:right w:val="single" w:sz="4" w:space="0" w:color="000000"/>
            </w:tcBorders>
            <w:shd w:val="clear" w:color="auto" w:fill="auto"/>
            <w:vAlign w:val="center"/>
            <w:hideMark/>
          </w:tcPr>
          <w:p w:rsidR="0014252E" w:rsidRPr="0014252E" w:rsidRDefault="0014252E" w:rsidP="0014252E">
            <w:pPr>
              <w:widowControl/>
              <w:jc w:val="center"/>
              <w:rPr>
                <w:rFonts w:ascii="宋体" w:eastAsia="宋体" w:hAnsi="宋体" w:cs="宋体"/>
                <w:kern w:val="0"/>
                <w:sz w:val="20"/>
                <w:szCs w:val="20"/>
              </w:rPr>
            </w:pPr>
            <w:r w:rsidRPr="0014252E">
              <w:rPr>
                <w:rFonts w:ascii="宋体" w:eastAsia="宋体" w:hAnsi="宋体" w:cs="宋体" w:hint="eastAsia"/>
                <w:kern w:val="0"/>
                <w:sz w:val="20"/>
                <w:szCs w:val="20"/>
              </w:rPr>
              <w:t>216</w:t>
            </w:r>
          </w:p>
        </w:tc>
        <w:tc>
          <w:tcPr>
            <w:tcW w:w="377" w:type="pct"/>
            <w:tcBorders>
              <w:top w:val="nil"/>
              <w:left w:val="nil"/>
              <w:bottom w:val="single" w:sz="4" w:space="0" w:color="000000"/>
              <w:right w:val="single" w:sz="4" w:space="0" w:color="000000"/>
            </w:tcBorders>
            <w:shd w:val="clear" w:color="auto" w:fill="auto"/>
            <w:vAlign w:val="center"/>
            <w:hideMark/>
          </w:tcPr>
          <w:p w:rsidR="0014252E" w:rsidRPr="0014252E" w:rsidRDefault="0014252E" w:rsidP="0014252E">
            <w:pPr>
              <w:widowControl/>
              <w:jc w:val="center"/>
              <w:rPr>
                <w:rFonts w:ascii="宋体" w:eastAsia="宋体" w:hAnsi="宋体" w:cs="宋体"/>
                <w:kern w:val="0"/>
                <w:sz w:val="20"/>
                <w:szCs w:val="20"/>
              </w:rPr>
            </w:pPr>
            <w:r w:rsidRPr="0014252E">
              <w:rPr>
                <w:rFonts w:ascii="宋体" w:eastAsia="宋体" w:hAnsi="宋体" w:cs="宋体" w:hint="eastAsia"/>
                <w:kern w:val="0"/>
                <w:sz w:val="20"/>
                <w:szCs w:val="20"/>
              </w:rPr>
              <w:t>根</w:t>
            </w:r>
          </w:p>
        </w:tc>
      </w:tr>
      <w:tr w:rsidR="0014252E" w:rsidRPr="0014252E" w:rsidTr="0014252E">
        <w:trPr>
          <w:trHeight w:val="702"/>
        </w:trPr>
        <w:tc>
          <w:tcPr>
            <w:tcW w:w="280" w:type="pct"/>
            <w:tcBorders>
              <w:top w:val="nil"/>
              <w:left w:val="single" w:sz="4" w:space="0" w:color="000000"/>
              <w:bottom w:val="single" w:sz="4" w:space="0" w:color="000000"/>
              <w:right w:val="single" w:sz="4" w:space="0" w:color="000000"/>
            </w:tcBorders>
            <w:shd w:val="clear" w:color="auto" w:fill="auto"/>
            <w:vAlign w:val="center"/>
            <w:hideMark/>
          </w:tcPr>
          <w:p w:rsidR="0014252E" w:rsidRPr="0014252E" w:rsidRDefault="0014252E" w:rsidP="0014252E">
            <w:pPr>
              <w:widowControl/>
              <w:jc w:val="center"/>
              <w:rPr>
                <w:rFonts w:ascii="宋体" w:eastAsia="宋体" w:hAnsi="宋体" w:cs="宋体"/>
                <w:kern w:val="0"/>
                <w:sz w:val="20"/>
                <w:szCs w:val="20"/>
              </w:rPr>
            </w:pPr>
            <w:r w:rsidRPr="0014252E">
              <w:rPr>
                <w:rFonts w:ascii="宋体" w:eastAsia="宋体" w:hAnsi="宋体" w:cs="宋体" w:hint="eastAsia"/>
                <w:kern w:val="0"/>
                <w:sz w:val="20"/>
                <w:szCs w:val="20"/>
              </w:rPr>
              <w:t>6</w:t>
            </w:r>
          </w:p>
        </w:tc>
        <w:tc>
          <w:tcPr>
            <w:tcW w:w="427" w:type="pct"/>
            <w:tcBorders>
              <w:top w:val="nil"/>
              <w:left w:val="nil"/>
              <w:bottom w:val="single" w:sz="4" w:space="0" w:color="000000"/>
              <w:right w:val="single" w:sz="4" w:space="0" w:color="000000"/>
            </w:tcBorders>
            <w:shd w:val="clear" w:color="auto" w:fill="auto"/>
            <w:vAlign w:val="center"/>
            <w:hideMark/>
          </w:tcPr>
          <w:p w:rsidR="0014252E" w:rsidRPr="0014252E" w:rsidRDefault="0014252E" w:rsidP="0014252E">
            <w:pPr>
              <w:widowControl/>
              <w:jc w:val="left"/>
              <w:rPr>
                <w:rFonts w:ascii="宋体" w:eastAsia="宋体" w:hAnsi="宋体" w:cs="宋体"/>
                <w:kern w:val="0"/>
                <w:sz w:val="20"/>
                <w:szCs w:val="20"/>
              </w:rPr>
            </w:pPr>
            <w:r w:rsidRPr="0014252E">
              <w:rPr>
                <w:rFonts w:ascii="宋体" w:eastAsia="宋体" w:hAnsi="宋体" w:cs="宋体" w:hint="eastAsia"/>
                <w:kern w:val="0"/>
                <w:sz w:val="20"/>
                <w:szCs w:val="20"/>
              </w:rPr>
              <w:t>跳线</w:t>
            </w:r>
          </w:p>
        </w:tc>
        <w:tc>
          <w:tcPr>
            <w:tcW w:w="3538" w:type="pct"/>
            <w:tcBorders>
              <w:top w:val="nil"/>
              <w:left w:val="nil"/>
              <w:bottom w:val="single" w:sz="4" w:space="0" w:color="000000"/>
              <w:right w:val="single" w:sz="4" w:space="0" w:color="000000"/>
            </w:tcBorders>
            <w:shd w:val="clear" w:color="auto" w:fill="auto"/>
            <w:vAlign w:val="center"/>
            <w:hideMark/>
          </w:tcPr>
          <w:p w:rsidR="0014252E" w:rsidRPr="0014252E" w:rsidRDefault="0014252E" w:rsidP="0014252E">
            <w:pPr>
              <w:widowControl/>
              <w:jc w:val="left"/>
              <w:rPr>
                <w:rFonts w:ascii="宋体" w:eastAsia="宋体" w:hAnsi="宋体" w:cs="宋体"/>
                <w:kern w:val="0"/>
                <w:sz w:val="20"/>
                <w:szCs w:val="20"/>
              </w:rPr>
            </w:pPr>
            <w:r w:rsidRPr="0014252E">
              <w:rPr>
                <w:rFonts w:ascii="宋体" w:eastAsia="宋体" w:hAnsi="宋体" w:cs="宋体" w:hint="eastAsia"/>
                <w:kern w:val="0"/>
                <w:sz w:val="20"/>
                <w:szCs w:val="20"/>
              </w:rPr>
              <w:t>LC-LC-SM-DX-3M</w:t>
            </w:r>
          </w:p>
        </w:tc>
        <w:tc>
          <w:tcPr>
            <w:tcW w:w="378" w:type="pct"/>
            <w:tcBorders>
              <w:top w:val="nil"/>
              <w:left w:val="nil"/>
              <w:bottom w:val="single" w:sz="4" w:space="0" w:color="000000"/>
              <w:right w:val="single" w:sz="4" w:space="0" w:color="000000"/>
            </w:tcBorders>
            <w:shd w:val="clear" w:color="auto" w:fill="auto"/>
            <w:vAlign w:val="center"/>
            <w:hideMark/>
          </w:tcPr>
          <w:p w:rsidR="0014252E" w:rsidRPr="0014252E" w:rsidRDefault="0014252E" w:rsidP="0014252E">
            <w:pPr>
              <w:widowControl/>
              <w:jc w:val="center"/>
              <w:rPr>
                <w:rFonts w:ascii="宋体" w:eastAsia="宋体" w:hAnsi="宋体" w:cs="宋体"/>
                <w:kern w:val="0"/>
                <w:sz w:val="20"/>
                <w:szCs w:val="20"/>
              </w:rPr>
            </w:pPr>
            <w:r w:rsidRPr="0014252E">
              <w:rPr>
                <w:rFonts w:ascii="宋体" w:eastAsia="宋体" w:hAnsi="宋体" w:cs="宋体" w:hint="eastAsia"/>
                <w:kern w:val="0"/>
                <w:sz w:val="20"/>
                <w:szCs w:val="20"/>
              </w:rPr>
              <w:t>108</w:t>
            </w:r>
          </w:p>
        </w:tc>
        <w:tc>
          <w:tcPr>
            <w:tcW w:w="377" w:type="pct"/>
            <w:tcBorders>
              <w:top w:val="nil"/>
              <w:left w:val="nil"/>
              <w:bottom w:val="single" w:sz="4" w:space="0" w:color="000000"/>
              <w:right w:val="single" w:sz="4" w:space="0" w:color="000000"/>
            </w:tcBorders>
            <w:shd w:val="clear" w:color="auto" w:fill="auto"/>
            <w:vAlign w:val="center"/>
            <w:hideMark/>
          </w:tcPr>
          <w:p w:rsidR="0014252E" w:rsidRPr="0014252E" w:rsidRDefault="0014252E" w:rsidP="0014252E">
            <w:pPr>
              <w:widowControl/>
              <w:jc w:val="center"/>
              <w:rPr>
                <w:rFonts w:ascii="宋体" w:eastAsia="宋体" w:hAnsi="宋体" w:cs="宋体"/>
                <w:kern w:val="0"/>
                <w:sz w:val="20"/>
                <w:szCs w:val="20"/>
              </w:rPr>
            </w:pPr>
            <w:r w:rsidRPr="0014252E">
              <w:rPr>
                <w:rFonts w:ascii="宋体" w:eastAsia="宋体" w:hAnsi="宋体" w:cs="宋体" w:hint="eastAsia"/>
                <w:kern w:val="0"/>
                <w:sz w:val="20"/>
                <w:szCs w:val="20"/>
              </w:rPr>
              <w:t>对</w:t>
            </w:r>
          </w:p>
        </w:tc>
      </w:tr>
      <w:tr w:rsidR="0014252E" w:rsidRPr="0014252E" w:rsidTr="0014252E">
        <w:trPr>
          <w:trHeight w:val="702"/>
        </w:trPr>
        <w:tc>
          <w:tcPr>
            <w:tcW w:w="280" w:type="pct"/>
            <w:tcBorders>
              <w:top w:val="nil"/>
              <w:left w:val="single" w:sz="4" w:space="0" w:color="000000"/>
              <w:bottom w:val="single" w:sz="4" w:space="0" w:color="000000"/>
              <w:right w:val="single" w:sz="4" w:space="0" w:color="000000"/>
            </w:tcBorders>
            <w:shd w:val="clear" w:color="auto" w:fill="auto"/>
            <w:vAlign w:val="center"/>
            <w:hideMark/>
          </w:tcPr>
          <w:p w:rsidR="0014252E" w:rsidRPr="0014252E" w:rsidRDefault="0014252E" w:rsidP="0014252E">
            <w:pPr>
              <w:widowControl/>
              <w:jc w:val="center"/>
              <w:rPr>
                <w:rFonts w:ascii="宋体" w:eastAsia="宋体" w:hAnsi="宋体" w:cs="宋体"/>
                <w:kern w:val="0"/>
                <w:sz w:val="20"/>
                <w:szCs w:val="20"/>
              </w:rPr>
            </w:pPr>
            <w:r w:rsidRPr="0014252E">
              <w:rPr>
                <w:rFonts w:ascii="宋体" w:eastAsia="宋体" w:hAnsi="宋体" w:cs="宋体" w:hint="eastAsia"/>
                <w:kern w:val="0"/>
                <w:sz w:val="20"/>
                <w:szCs w:val="20"/>
              </w:rPr>
              <w:t>7</w:t>
            </w:r>
          </w:p>
        </w:tc>
        <w:tc>
          <w:tcPr>
            <w:tcW w:w="427" w:type="pct"/>
            <w:tcBorders>
              <w:top w:val="nil"/>
              <w:left w:val="nil"/>
              <w:bottom w:val="single" w:sz="4" w:space="0" w:color="000000"/>
              <w:right w:val="single" w:sz="4" w:space="0" w:color="000000"/>
            </w:tcBorders>
            <w:shd w:val="clear" w:color="auto" w:fill="auto"/>
            <w:vAlign w:val="center"/>
            <w:hideMark/>
          </w:tcPr>
          <w:p w:rsidR="0014252E" w:rsidRPr="0014252E" w:rsidRDefault="0014252E" w:rsidP="0014252E">
            <w:pPr>
              <w:widowControl/>
              <w:jc w:val="left"/>
              <w:rPr>
                <w:rFonts w:ascii="宋体" w:eastAsia="宋体" w:hAnsi="宋体" w:cs="宋体"/>
                <w:kern w:val="0"/>
                <w:sz w:val="20"/>
                <w:szCs w:val="20"/>
              </w:rPr>
            </w:pPr>
            <w:r w:rsidRPr="0014252E">
              <w:rPr>
                <w:rFonts w:ascii="宋体" w:eastAsia="宋体" w:hAnsi="宋体" w:cs="宋体" w:hint="eastAsia"/>
                <w:kern w:val="0"/>
                <w:sz w:val="20"/>
                <w:szCs w:val="20"/>
              </w:rPr>
              <w:t>法兰盘</w:t>
            </w:r>
          </w:p>
        </w:tc>
        <w:tc>
          <w:tcPr>
            <w:tcW w:w="3538" w:type="pct"/>
            <w:tcBorders>
              <w:top w:val="nil"/>
              <w:left w:val="nil"/>
              <w:bottom w:val="single" w:sz="4" w:space="0" w:color="000000"/>
              <w:right w:val="single" w:sz="4" w:space="0" w:color="000000"/>
            </w:tcBorders>
            <w:shd w:val="clear" w:color="auto" w:fill="auto"/>
            <w:vAlign w:val="center"/>
            <w:hideMark/>
          </w:tcPr>
          <w:p w:rsidR="0014252E" w:rsidRPr="0014252E" w:rsidRDefault="0014252E" w:rsidP="0014252E">
            <w:pPr>
              <w:widowControl/>
              <w:jc w:val="left"/>
              <w:rPr>
                <w:rFonts w:ascii="宋体" w:eastAsia="宋体" w:hAnsi="宋体" w:cs="宋体"/>
                <w:kern w:val="0"/>
                <w:sz w:val="20"/>
                <w:szCs w:val="20"/>
              </w:rPr>
            </w:pPr>
            <w:r w:rsidRPr="0014252E">
              <w:rPr>
                <w:rFonts w:ascii="宋体" w:eastAsia="宋体" w:hAnsi="宋体" w:cs="宋体" w:hint="eastAsia"/>
                <w:kern w:val="0"/>
                <w:sz w:val="20"/>
                <w:szCs w:val="20"/>
              </w:rPr>
              <w:t>LC-双工</w:t>
            </w:r>
          </w:p>
        </w:tc>
        <w:tc>
          <w:tcPr>
            <w:tcW w:w="378" w:type="pct"/>
            <w:tcBorders>
              <w:top w:val="nil"/>
              <w:left w:val="nil"/>
              <w:bottom w:val="single" w:sz="4" w:space="0" w:color="000000"/>
              <w:right w:val="single" w:sz="4" w:space="0" w:color="000000"/>
            </w:tcBorders>
            <w:shd w:val="clear" w:color="auto" w:fill="auto"/>
            <w:vAlign w:val="center"/>
            <w:hideMark/>
          </w:tcPr>
          <w:p w:rsidR="0014252E" w:rsidRPr="0014252E" w:rsidRDefault="0014252E" w:rsidP="0014252E">
            <w:pPr>
              <w:widowControl/>
              <w:jc w:val="center"/>
              <w:rPr>
                <w:rFonts w:ascii="宋体" w:eastAsia="宋体" w:hAnsi="宋体" w:cs="宋体"/>
                <w:kern w:val="0"/>
                <w:sz w:val="20"/>
                <w:szCs w:val="20"/>
              </w:rPr>
            </w:pPr>
            <w:r w:rsidRPr="0014252E">
              <w:rPr>
                <w:rFonts w:ascii="宋体" w:eastAsia="宋体" w:hAnsi="宋体" w:cs="宋体" w:hint="eastAsia"/>
                <w:kern w:val="0"/>
                <w:sz w:val="20"/>
                <w:szCs w:val="20"/>
              </w:rPr>
              <w:t>108</w:t>
            </w:r>
          </w:p>
        </w:tc>
        <w:tc>
          <w:tcPr>
            <w:tcW w:w="377" w:type="pct"/>
            <w:tcBorders>
              <w:top w:val="nil"/>
              <w:left w:val="nil"/>
              <w:bottom w:val="single" w:sz="4" w:space="0" w:color="000000"/>
              <w:right w:val="single" w:sz="4" w:space="0" w:color="000000"/>
            </w:tcBorders>
            <w:shd w:val="clear" w:color="auto" w:fill="auto"/>
            <w:vAlign w:val="center"/>
            <w:hideMark/>
          </w:tcPr>
          <w:p w:rsidR="0014252E" w:rsidRPr="0014252E" w:rsidRDefault="0014252E" w:rsidP="0014252E">
            <w:pPr>
              <w:widowControl/>
              <w:jc w:val="center"/>
              <w:rPr>
                <w:rFonts w:ascii="宋体" w:eastAsia="宋体" w:hAnsi="宋体" w:cs="宋体"/>
                <w:kern w:val="0"/>
                <w:sz w:val="20"/>
                <w:szCs w:val="20"/>
              </w:rPr>
            </w:pPr>
            <w:r w:rsidRPr="0014252E">
              <w:rPr>
                <w:rFonts w:ascii="宋体" w:eastAsia="宋体" w:hAnsi="宋体" w:cs="宋体" w:hint="eastAsia"/>
                <w:kern w:val="0"/>
                <w:sz w:val="20"/>
                <w:szCs w:val="20"/>
              </w:rPr>
              <w:t>个</w:t>
            </w:r>
          </w:p>
        </w:tc>
      </w:tr>
      <w:tr w:rsidR="0014252E" w:rsidRPr="0014252E" w:rsidTr="0014252E">
        <w:trPr>
          <w:trHeight w:val="702"/>
        </w:trPr>
        <w:tc>
          <w:tcPr>
            <w:tcW w:w="280" w:type="pct"/>
            <w:tcBorders>
              <w:top w:val="nil"/>
              <w:left w:val="single" w:sz="4" w:space="0" w:color="000000"/>
              <w:bottom w:val="single" w:sz="4" w:space="0" w:color="000000"/>
              <w:right w:val="single" w:sz="4" w:space="0" w:color="000000"/>
            </w:tcBorders>
            <w:shd w:val="clear" w:color="auto" w:fill="auto"/>
            <w:vAlign w:val="center"/>
            <w:hideMark/>
          </w:tcPr>
          <w:p w:rsidR="0014252E" w:rsidRPr="0014252E" w:rsidRDefault="0014252E" w:rsidP="0014252E">
            <w:pPr>
              <w:widowControl/>
              <w:jc w:val="center"/>
              <w:rPr>
                <w:rFonts w:ascii="宋体" w:eastAsia="宋体" w:hAnsi="宋体" w:cs="宋体"/>
                <w:kern w:val="0"/>
                <w:sz w:val="20"/>
                <w:szCs w:val="20"/>
              </w:rPr>
            </w:pPr>
            <w:r w:rsidRPr="0014252E">
              <w:rPr>
                <w:rFonts w:ascii="宋体" w:eastAsia="宋体" w:hAnsi="宋体" w:cs="宋体" w:hint="eastAsia"/>
                <w:kern w:val="0"/>
                <w:sz w:val="20"/>
                <w:szCs w:val="20"/>
              </w:rPr>
              <w:t>8</w:t>
            </w:r>
          </w:p>
        </w:tc>
        <w:tc>
          <w:tcPr>
            <w:tcW w:w="427" w:type="pct"/>
            <w:tcBorders>
              <w:top w:val="nil"/>
              <w:left w:val="nil"/>
              <w:bottom w:val="single" w:sz="4" w:space="0" w:color="000000"/>
              <w:right w:val="single" w:sz="4" w:space="0" w:color="000000"/>
            </w:tcBorders>
            <w:shd w:val="clear" w:color="auto" w:fill="auto"/>
            <w:vAlign w:val="center"/>
            <w:hideMark/>
          </w:tcPr>
          <w:p w:rsidR="0014252E" w:rsidRPr="0014252E" w:rsidRDefault="0014252E" w:rsidP="0014252E">
            <w:pPr>
              <w:widowControl/>
              <w:jc w:val="left"/>
              <w:rPr>
                <w:rFonts w:ascii="宋体" w:eastAsia="宋体" w:hAnsi="宋体" w:cs="宋体"/>
                <w:kern w:val="0"/>
                <w:sz w:val="20"/>
                <w:szCs w:val="20"/>
              </w:rPr>
            </w:pPr>
            <w:r w:rsidRPr="0014252E">
              <w:rPr>
                <w:rFonts w:ascii="宋体" w:eastAsia="宋体" w:hAnsi="宋体" w:cs="宋体" w:hint="eastAsia"/>
                <w:kern w:val="0"/>
                <w:sz w:val="20"/>
                <w:szCs w:val="20"/>
              </w:rPr>
              <w:t>机柜</w:t>
            </w:r>
          </w:p>
        </w:tc>
        <w:tc>
          <w:tcPr>
            <w:tcW w:w="3538" w:type="pct"/>
            <w:tcBorders>
              <w:top w:val="nil"/>
              <w:left w:val="nil"/>
              <w:bottom w:val="single" w:sz="4" w:space="0" w:color="000000"/>
              <w:right w:val="single" w:sz="4" w:space="0" w:color="000000"/>
            </w:tcBorders>
            <w:shd w:val="clear" w:color="auto" w:fill="auto"/>
            <w:vAlign w:val="center"/>
            <w:hideMark/>
          </w:tcPr>
          <w:p w:rsidR="0014252E" w:rsidRPr="0014252E" w:rsidRDefault="0014252E" w:rsidP="0014252E">
            <w:pPr>
              <w:widowControl/>
              <w:jc w:val="left"/>
              <w:rPr>
                <w:rFonts w:ascii="宋体" w:eastAsia="宋体" w:hAnsi="宋体" w:cs="宋体"/>
                <w:kern w:val="0"/>
                <w:sz w:val="20"/>
                <w:szCs w:val="20"/>
              </w:rPr>
            </w:pPr>
            <w:r w:rsidRPr="0014252E">
              <w:rPr>
                <w:rFonts w:ascii="宋体" w:eastAsia="宋体" w:hAnsi="宋体" w:cs="宋体" w:hint="eastAsia"/>
                <w:kern w:val="0"/>
                <w:sz w:val="20"/>
                <w:szCs w:val="20"/>
              </w:rPr>
              <w:t>9U墙柜</w:t>
            </w:r>
          </w:p>
        </w:tc>
        <w:tc>
          <w:tcPr>
            <w:tcW w:w="378" w:type="pct"/>
            <w:tcBorders>
              <w:top w:val="nil"/>
              <w:left w:val="nil"/>
              <w:bottom w:val="single" w:sz="4" w:space="0" w:color="000000"/>
              <w:right w:val="single" w:sz="4" w:space="0" w:color="000000"/>
            </w:tcBorders>
            <w:shd w:val="clear" w:color="auto" w:fill="auto"/>
            <w:vAlign w:val="center"/>
            <w:hideMark/>
          </w:tcPr>
          <w:p w:rsidR="0014252E" w:rsidRPr="0014252E" w:rsidRDefault="0014252E" w:rsidP="0014252E">
            <w:pPr>
              <w:widowControl/>
              <w:jc w:val="center"/>
              <w:rPr>
                <w:rFonts w:ascii="宋体" w:eastAsia="宋体" w:hAnsi="宋体" w:cs="宋体"/>
                <w:kern w:val="0"/>
                <w:sz w:val="20"/>
                <w:szCs w:val="20"/>
              </w:rPr>
            </w:pPr>
            <w:r w:rsidRPr="0014252E">
              <w:rPr>
                <w:rFonts w:ascii="宋体" w:eastAsia="宋体" w:hAnsi="宋体" w:cs="宋体" w:hint="eastAsia"/>
                <w:kern w:val="0"/>
                <w:sz w:val="20"/>
                <w:szCs w:val="20"/>
              </w:rPr>
              <w:t>1</w:t>
            </w:r>
          </w:p>
        </w:tc>
        <w:tc>
          <w:tcPr>
            <w:tcW w:w="377" w:type="pct"/>
            <w:tcBorders>
              <w:top w:val="nil"/>
              <w:left w:val="nil"/>
              <w:bottom w:val="single" w:sz="4" w:space="0" w:color="000000"/>
              <w:right w:val="single" w:sz="4" w:space="0" w:color="000000"/>
            </w:tcBorders>
            <w:shd w:val="clear" w:color="auto" w:fill="auto"/>
            <w:vAlign w:val="center"/>
            <w:hideMark/>
          </w:tcPr>
          <w:p w:rsidR="0014252E" w:rsidRPr="0014252E" w:rsidRDefault="0014252E" w:rsidP="0014252E">
            <w:pPr>
              <w:widowControl/>
              <w:jc w:val="center"/>
              <w:rPr>
                <w:rFonts w:ascii="宋体" w:eastAsia="宋体" w:hAnsi="宋体" w:cs="宋体"/>
                <w:kern w:val="0"/>
                <w:sz w:val="20"/>
                <w:szCs w:val="20"/>
              </w:rPr>
            </w:pPr>
            <w:r w:rsidRPr="0014252E">
              <w:rPr>
                <w:rFonts w:ascii="宋体" w:eastAsia="宋体" w:hAnsi="宋体" w:cs="宋体" w:hint="eastAsia"/>
                <w:kern w:val="0"/>
                <w:sz w:val="20"/>
                <w:szCs w:val="20"/>
              </w:rPr>
              <w:t>个</w:t>
            </w:r>
          </w:p>
        </w:tc>
      </w:tr>
      <w:tr w:rsidR="0014252E" w:rsidRPr="0014252E" w:rsidTr="0014252E">
        <w:trPr>
          <w:trHeight w:val="702"/>
        </w:trPr>
        <w:tc>
          <w:tcPr>
            <w:tcW w:w="280" w:type="pct"/>
            <w:tcBorders>
              <w:top w:val="nil"/>
              <w:left w:val="single" w:sz="4" w:space="0" w:color="000000"/>
              <w:bottom w:val="single" w:sz="4" w:space="0" w:color="000000"/>
              <w:right w:val="single" w:sz="4" w:space="0" w:color="000000"/>
            </w:tcBorders>
            <w:shd w:val="clear" w:color="auto" w:fill="auto"/>
            <w:vAlign w:val="center"/>
            <w:hideMark/>
          </w:tcPr>
          <w:p w:rsidR="0014252E" w:rsidRPr="0014252E" w:rsidRDefault="0014252E" w:rsidP="0014252E">
            <w:pPr>
              <w:widowControl/>
              <w:jc w:val="center"/>
              <w:rPr>
                <w:rFonts w:ascii="宋体" w:eastAsia="宋体" w:hAnsi="宋体" w:cs="宋体"/>
                <w:kern w:val="0"/>
                <w:sz w:val="20"/>
                <w:szCs w:val="20"/>
              </w:rPr>
            </w:pPr>
            <w:r w:rsidRPr="0014252E">
              <w:rPr>
                <w:rFonts w:ascii="宋体" w:eastAsia="宋体" w:hAnsi="宋体" w:cs="宋体" w:hint="eastAsia"/>
                <w:kern w:val="0"/>
                <w:sz w:val="20"/>
                <w:szCs w:val="20"/>
              </w:rPr>
              <w:t>9</w:t>
            </w:r>
          </w:p>
        </w:tc>
        <w:tc>
          <w:tcPr>
            <w:tcW w:w="427" w:type="pct"/>
            <w:tcBorders>
              <w:top w:val="nil"/>
              <w:left w:val="nil"/>
              <w:bottom w:val="single" w:sz="4" w:space="0" w:color="000000"/>
              <w:right w:val="single" w:sz="4" w:space="0" w:color="000000"/>
            </w:tcBorders>
            <w:shd w:val="clear" w:color="auto" w:fill="auto"/>
            <w:vAlign w:val="center"/>
            <w:hideMark/>
          </w:tcPr>
          <w:p w:rsidR="0014252E" w:rsidRPr="0014252E" w:rsidRDefault="0014252E" w:rsidP="0014252E">
            <w:pPr>
              <w:widowControl/>
              <w:jc w:val="left"/>
              <w:rPr>
                <w:rFonts w:ascii="宋体" w:eastAsia="宋体" w:hAnsi="宋体" w:cs="宋体"/>
                <w:kern w:val="0"/>
                <w:sz w:val="20"/>
                <w:szCs w:val="20"/>
              </w:rPr>
            </w:pPr>
            <w:r w:rsidRPr="0014252E">
              <w:rPr>
                <w:rFonts w:ascii="宋体" w:eastAsia="宋体" w:hAnsi="宋体" w:cs="宋体" w:hint="eastAsia"/>
                <w:kern w:val="0"/>
                <w:sz w:val="20"/>
                <w:szCs w:val="20"/>
              </w:rPr>
              <w:t>熔纤</w:t>
            </w:r>
          </w:p>
        </w:tc>
        <w:tc>
          <w:tcPr>
            <w:tcW w:w="3538" w:type="pct"/>
            <w:tcBorders>
              <w:top w:val="nil"/>
              <w:left w:val="nil"/>
              <w:bottom w:val="single" w:sz="4" w:space="0" w:color="000000"/>
              <w:right w:val="single" w:sz="4" w:space="0" w:color="000000"/>
            </w:tcBorders>
            <w:shd w:val="clear" w:color="auto" w:fill="auto"/>
            <w:vAlign w:val="center"/>
            <w:hideMark/>
          </w:tcPr>
          <w:p w:rsidR="0014252E" w:rsidRPr="0014252E" w:rsidRDefault="0014252E" w:rsidP="0014252E">
            <w:pPr>
              <w:widowControl/>
              <w:jc w:val="left"/>
              <w:rPr>
                <w:rFonts w:ascii="宋体" w:eastAsia="宋体" w:hAnsi="宋体" w:cs="宋体"/>
                <w:kern w:val="0"/>
                <w:sz w:val="20"/>
                <w:szCs w:val="20"/>
              </w:rPr>
            </w:pPr>
            <w:r w:rsidRPr="0014252E">
              <w:rPr>
                <w:rFonts w:ascii="宋体" w:eastAsia="宋体" w:hAnsi="宋体" w:cs="宋体" w:hint="eastAsia"/>
                <w:kern w:val="0"/>
                <w:sz w:val="20"/>
                <w:szCs w:val="20"/>
              </w:rPr>
              <w:t>光纤熔纤</w:t>
            </w:r>
          </w:p>
        </w:tc>
        <w:tc>
          <w:tcPr>
            <w:tcW w:w="378" w:type="pct"/>
            <w:tcBorders>
              <w:top w:val="nil"/>
              <w:left w:val="nil"/>
              <w:bottom w:val="single" w:sz="4" w:space="0" w:color="000000"/>
              <w:right w:val="single" w:sz="4" w:space="0" w:color="000000"/>
            </w:tcBorders>
            <w:shd w:val="clear" w:color="auto" w:fill="auto"/>
            <w:vAlign w:val="center"/>
            <w:hideMark/>
          </w:tcPr>
          <w:p w:rsidR="0014252E" w:rsidRPr="0014252E" w:rsidRDefault="0014252E" w:rsidP="0014252E">
            <w:pPr>
              <w:widowControl/>
              <w:jc w:val="center"/>
              <w:rPr>
                <w:rFonts w:ascii="宋体" w:eastAsia="宋体" w:hAnsi="宋体" w:cs="宋体"/>
                <w:kern w:val="0"/>
                <w:sz w:val="20"/>
                <w:szCs w:val="20"/>
              </w:rPr>
            </w:pPr>
            <w:r w:rsidRPr="0014252E">
              <w:rPr>
                <w:rFonts w:ascii="宋体" w:eastAsia="宋体" w:hAnsi="宋体" w:cs="宋体" w:hint="eastAsia"/>
                <w:kern w:val="0"/>
                <w:sz w:val="20"/>
                <w:szCs w:val="20"/>
              </w:rPr>
              <w:t>216</w:t>
            </w:r>
          </w:p>
        </w:tc>
        <w:tc>
          <w:tcPr>
            <w:tcW w:w="377" w:type="pct"/>
            <w:tcBorders>
              <w:top w:val="nil"/>
              <w:left w:val="nil"/>
              <w:bottom w:val="single" w:sz="4" w:space="0" w:color="000000"/>
              <w:right w:val="single" w:sz="4" w:space="0" w:color="000000"/>
            </w:tcBorders>
            <w:shd w:val="clear" w:color="auto" w:fill="auto"/>
            <w:vAlign w:val="center"/>
            <w:hideMark/>
          </w:tcPr>
          <w:p w:rsidR="0014252E" w:rsidRPr="0014252E" w:rsidRDefault="0014252E" w:rsidP="0014252E">
            <w:pPr>
              <w:widowControl/>
              <w:jc w:val="center"/>
              <w:rPr>
                <w:rFonts w:ascii="宋体" w:eastAsia="宋体" w:hAnsi="宋体" w:cs="宋体"/>
                <w:kern w:val="0"/>
                <w:sz w:val="20"/>
                <w:szCs w:val="20"/>
              </w:rPr>
            </w:pPr>
            <w:r w:rsidRPr="0014252E">
              <w:rPr>
                <w:rFonts w:ascii="宋体" w:eastAsia="宋体" w:hAnsi="宋体" w:cs="宋体" w:hint="eastAsia"/>
                <w:kern w:val="0"/>
                <w:sz w:val="20"/>
                <w:szCs w:val="20"/>
              </w:rPr>
              <w:t>芯</w:t>
            </w:r>
          </w:p>
        </w:tc>
      </w:tr>
      <w:tr w:rsidR="0014252E" w:rsidRPr="0014252E" w:rsidTr="0014252E">
        <w:trPr>
          <w:trHeight w:val="702"/>
        </w:trPr>
        <w:tc>
          <w:tcPr>
            <w:tcW w:w="280" w:type="pct"/>
            <w:tcBorders>
              <w:top w:val="nil"/>
              <w:left w:val="single" w:sz="4" w:space="0" w:color="000000"/>
              <w:bottom w:val="single" w:sz="4" w:space="0" w:color="000000"/>
              <w:right w:val="single" w:sz="4" w:space="0" w:color="000000"/>
            </w:tcBorders>
            <w:shd w:val="clear" w:color="auto" w:fill="auto"/>
            <w:vAlign w:val="center"/>
            <w:hideMark/>
          </w:tcPr>
          <w:p w:rsidR="0014252E" w:rsidRPr="0014252E" w:rsidRDefault="0014252E" w:rsidP="0014252E">
            <w:pPr>
              <w:widowControl/>
              <w:jc w:val="center"/>
              <w:rPr>
                <w:rFonts w:ascii="宋体" w:eastAsia="宋体" w:hAnsi="宋体" w:cs="宋体"/>
                <w:kern w:val="0"/>
                <w:sz w:val="20"/>
                <w:szCs w:val="20"/>
              </w:rPr>
            </w:pPr>
            <w:r w:rsidRPr="0014252E">
              <w:rPr>
                <w:rFonts w:ascii="宋体" w:eastAsia="宋体" w:hAnsi="宋体" w:cs="宋体" w:hint="eastAsia"/>
                <w:kern w:val="0"/>
                <w:sz w:val="20"/>
                <w:szCs w:val="20"/>
              </w:rPr>
              <w:t>10</w:t>
            </w:r>
          </w:p>
        </w:tc>
        <w:tc>
          <w:tcPr>
            <w:tcW w:w="427" w:type="pct"/>
            <w:tcBorders>
              <w:top w:val="nil"/>
              <w:left w:val="nil"/>
              <w:bottom w:val="single" w:sz="4" w:space="0" w:color="000000"/>
              <w:right w:val="single" w:sz="4" w:space="0" w:color="000000"/>
            </w:tcBorders>
            <w:shd w:val="clear" w:color="auto" w:fill="auto"/>
            <w:vAlign w:val="center"/>
            <w:hideMark/>
          </w:tcPr>
          <w:p w:rsidR="0014252E" w:rsidRPr="0014252E" w:rsidRDefault="0014252E" w:rsidP="0014252E">
            <w:pPr>
              <w:widowControl/>
              <w:jc w:val="left"/>
              <w:rPr>
                <w:rFonts w:ascii="宋体" w:eastAsia="宋体" w:hAnsi="宋体" w:cs="宋体"/>
                <w:kern w:val="0"/>
                <w:sz w:val="20"/>
                <w:szCs w:val="20"/>
              </w:rPr>
            </w:pPr>
            <w:r w:rsidRPr="0014252E">
              <w:rPr>
                <w:rFonts w:ascii="宋体" w:eastAsia="宋体" w:hAnsi="宋体" w:cs="宋体" w:hint="eastAsia"/>
                <w:kern w:val="0"/>
                <w:sz w:val="20"/>
                <w:szCs w:val="20"/>
              </w:rPr>
              <w:t>交换机</w:t>
            </w:r>
          </w:p>
        </w:tc>
        <w:tc>
          <w:tcPr>
            <w:tcW w:w="3538" w:type="pct"/>
            <w:tcBorders>
              <w:top w:val="nil"/>
              <w:left w:val="nil"/>
              <w:bottom w:val="single" w:sz="4" w:space="0" w:color="000000"/>
              <w:right w:val="single" w:sz="4" w:space="0" w:color="000000"/>
            </w:tcBorders>
            <w:shd w:val="clear" w:color="auto" w:fill="auto"/>
            <w:vAlign w:val="center"/>
            <w:hideMark/>
          </w:tcPr>
          <w:p w:rsidR="0014252E" w:rsidRPr="0014252E" w:rsidRDefault="0014252E" w:rsidP="0014252E">
            <w:pPr>
              <w:widowControl/>
              <w:jc w:val="left"/>
              <w:rPr>
                <w:rFonts w:ascii="宋体" w:eastAsia="宋体" w:hAnsi="宋体" w:cs="宋体"/>
                <w:kern w:val="0"/>
                <w:sz w:val="20"/>
                <w:szCs w:val="20"/>
              </w:rPr>
            </w:pPr>
            <w:r w:rsidRPr="0014252E">
              <w:rPr>
                <w:rFonts w:ascii="宋体" w:eastAsia="宋体" w:hAnsi="宋体" w:cs="宋体" w:hint="eastAsia"/>
                <w:kern w:val="0"/>
                <w:sz w:val="20"/>
                <w:szCs w:val="20"/>
              </w:rPr>
              <w:t>交换容量：336Gbps；包转发：108Mbps；24 个10/100/1000Base-TX 以太网端口，4 个100/1000Base-X SFP 端口</w:t>
            </w:r>
          </w:p>
        </w:tc>
        <w:tc>
          <w:tcPr>
            <w:tcW w:w="378" w:type="pct"/>
            <w:tcBorders>
              <w:top w:val="nil"/>
              <w:left w:val="nil"/>
              <w:bottom w:val="single" w:sz="4" w:space="0" w:color="000000"/>
              <w:right w:val="single" w:sz="4" w:space="0" w:color="000000"/>
            </w:tcBorders>
            <w:shd w:val="clear" w:color="auto" w:fill="auto"/>
            <w:vAlign w:val="center"/>
            <w:hideMark/>
          </w:tcPr>
          <w:p w:rsidR="0014252E" w:rsidRPr="0014252E" w:rsidRDefault="0014252E" w:rsidP="0014252E">
            <w:pPr>
              <w:widowControl/>
              <w:jc w:val="center"/>
              <w:rPr>
                <w:rFonts w:ascii="宋体" w:eastAsia="宋体" w:hAnsi="宋体" w:cs="宋体"/>
                <w:kern w:val="0"/>
                <w:sz w:val="20"/>
                <w:szCs w:val="20"/>
              </w:rPr>
            </w:pPr>
            <w:r w:rsidRPr="0014252E">
              <w:rPr>
                <w:rFonts w:ascii="宋体" w:eastAsia="宋体" w:hAnsi="宋体" w:cs="宋体" w:hint="eastAsia"/>
                <w:kern w:val="0"/>
                <w:sz w:val="20"/>
                <w:szCs w:val="20"/>
              </w:rPr>
              <w:t>8</w:t>
            </w:r>
          </w:p>
        </w:tc>
        <w:tc>
          <w:tcPr>
            <w:tcW w:w="377" w:type="pct"/>
            <w:tcBorders>
              <w:top w:val="nil"/>
              <w:left w:val="nil"/>
              <w:bottom w:val="single" w:sz="4" w:space="0" w:color="000000"/>
              <w:right w:val="single" w:sz="4" w:space="0" w:color="000000"/>
            </w:tcBorders>
            <w:shd w:val="clear" w:color="auto" w:fill="auto"/>
            <w:vAlign w:val="center"/>
            <w:hideMark/>
          </w:tcPr>
          <w:p w:rsidR="0014252E" w:rsidRPr="0014252E" w:rsidRDefault="0014252E" w:rsidP="0014252E">
            <w:pPr>
              <w:widowControl/>
              <w:jc w:val="center"/>
              <w:rPr>
                <w:rFonts w:ascii="宋体" w:eastAsia="宋体" w:hAnsi="宋体" w:cs="宋体"/>
                <w:kern w:val="0"/>
                <w:sz w:val="20"/>
                <w:szCs w:val="20"/>
              </w:rPr>
            </w:pPr>
            <w:r w:rsidRPr="0014252E">
              <w:rPr>
                <w:rFonts w:ascii="宋体" w:eastAsia="宋体" w:hAnsi="宋体" w:cs="宋体" w:hint="eastAsia"/>
                <w:kern w:val="0"/>
                <w:sz w:val="20"/>
                <w:szCs w:val="20"/>
              </w:rPr>
              <w:t>个</w:t>
            </w:r>
          </w:p>
        </w:tc>
      </w:tr>
      <w:tr w:rsidR="0014252E" w:rsidRPr="0014252E" w:rsidTr="0014252E">
        <w:trPr>
          <w:trHeight w:val="702"/>
        </w:trPr>
        <w:tc>
          <w:tcPr>
            <w:tcW w:w="280" w:type="pct"/>
            <w:tcBorders>
              <w:top w:val="nil"/>
              <w:left w:val="single" w:sz="4" w:space="0" w:color="000000"/>
              <w:bottom w:val="single" w:sz="4" w:space="0" w:color="000000"/>
              <w:right w:val="single" w:sz="4" w:space="0" w:color="000000"/>
            </w:tcBorders>
            <w:shd w:val="clear" w:color="auto" w:fill="auto"/>
            <w:vAlign w:val="center"/>
            <w:hideMark/>
          </w:tcPr>
          <w:p w:rsidR="0014252E" w:rsidRPr="0014252E" w:rsidRDefault="0014252E" w:rsidP="0014252E">
            <w:pPr>
              <w:widowControl/>
              <w:jc w:val="center"/>
              <w:rPr>
                <w:rFonts w:ascii="宋体" w:eastAsia="宋体" w:hAnsi="宋体" w:cs="宋体"/>
                <w:kern w:val="0"/>
                <w:sz w:val="20"/>
                <w:szCs w:val="20"/>
              </w:rPr>
            </w:pPr>
            <w:r w:rsidRPr="0014252E">
              <w:rPr>
                <w:rFonts w:ascii="宋体" w:eastAsia="宋体" w:hAnsi="宋体" w:cs="宋体" w:hint="eastAsia"/>
                <w:kern w:val="0"/>
                <w:sz w:val="20"/>
                <w:szCs w:val="20"/>
              </w:rPr>
              <w:lastRenderedPageBreak/>
              <w:t>11</w:t>
            </w:r>
          </w:p>
        </w:tc>
        <w:tc>
          <w:tcPr>
            <w:tcW w:w="427" w:type="pct"/>
            <w:tcBorders>
              <w:top w:val="nil"/>
              <w:left w:val="nil"/>
              <w:bottom w:val="single" w:sz="4" w:space="0" w:color="000000"/>
              <w:right w:val="single" w:sz="4" w:space="0" w:color="000000"/>
            </w:tcBorders>
            <w:shd w:val="clear" w:color="auto" w:fill="auto"/>
            <w:vAlign w:val="center"/>
            <w:hideMark/>
          </w:tcPr>
          <w:p w:rsidR="0014252E" w:rsidRPr="0014252E" w:rsidRDefault="0014252E" w:rsidP="0014252E">
            <w:pPr>
              <w:widowControl/>
              <w:jc w:val="left"/>
              <w:rPr>
                <w:rFonts w:ascii="宋体" w:eastAsia="宋体" w:hAnsi="宋体" w:cs="宋体"/>
                <w:kern w:val="0"/>
                <w:sz w:val="20"/>
                <w:szCs w:val="20"/>
              </w:rPr>
            </w:pPr>
            <w:r w:rsidRPr="0014252E">
              <w:rPr>
                <w:rFonts w:ascii="宋体" w:eastAsia="宋体" w:hAnsi="宋体" w:cs="宋体" w:hint="eastAsia"/>
                <w:kern w:val="0"/>
                <w:sz w:val="20"/>
                <w:szCs w:val="20"/>
              </w:rPr>
              <w:t>S7003板卡</w:t>
            </w:r>
          </w:p>
        </w:tc>
        <w:tc>
          <w:tcPr>
            <w:tcW w:w="3538" w:type="pct"/>
            <w:tcBorders>
              <w:top w:val="nil"/>
              <w:left w:val="nil"/>
              <w:bottom w:val="single" w:sz="4" w:space="0" w:color="000000"/>
              <w:right w:val="single" w:sz="4" w:space="0" w:color="000000"/>
            </w:tcBorders>
            <w:shd w:val="clear" w:color="auto" w:fill="auto"/>
            <w:vAlign w:val="center"/>
            <w:hideMark/>
          </w:tcPr>
          <w:p w:rsidR="0014252E" w:rsidRPr="0014252E" w:rsidRDefault="0014252E" w:rsidP="0014252E">
            <w:pPr>
              <w:widowControl/>
              <w:jc w:val="left"/>
              <w:rPr>
                <w:rFonts w:ascii="宋体" w:eastAsia="宋体" w:hAnsi="宋体" w:cs="宋体"/>
                <w:kern w:val="0"/>
                <w:sz w:val="20"/>
                <w:szCs w:val="20"/>
              </w:rPr>
            </w:pPr>
            <w:r w:rsidRPr="0014252E">
              <w:rPr>
                <w:rFonts w:ascii="宋体" w:eastAsia="宋体" w:hAnsi="宋体" w:cs="宋体" w:hint="eastAsia"/>
                <w:kern w:val="0"/>
                <w:sz w:val="20"/>
                <w:szCs w:val="20"/>
              </w:rPr>
              <w:t>16个千兆/百兆SFP接口，8个Combo口</w:t>
            </w:r>
          </w:p>
        </w:tc>
        <w:tc>
          <w:tcPr>
            <w:tcW w:w="378" w:type="pct"/>
            <w:tcBorders>
              <w:top w:val="nil"/>
              <w:left w:val="nil"/>
              <w:bottom w:val="single" w:sz="4" w:space="0" w:color="000000"/>
              <w:right w:val="single" w:sz="4" w:space="0" w:color="000000"/>
            </w:tcBorders>
            <w:shd w:val="clear" w:color="auto" w:fill="auto"/>
            <w:vAlign w:val="center"/>
            <w:hideMark/>
          </w:tcPr>
          <w:p w:rsidR="0014252E" w:rsidRPr="0014252E" w:rsidRDefault="0014252E" w:rsidP="0014252E">
            <w:pPr>
              <w:widowControl/>
              <w:jc w:val="center"/>
              <w:rPr>
                <w:rFonts w:ascii="宋体" w:eastAsia="宋体" w:hAnsi="宋体" w:cs="宋体"/>
                <w:kern w:val="0"/>
                <w:sz w:val="20"/>
                <w:szCs w:val="20"/>
              </w:rPr>
            </w:pPr>
            <w:r w:rsidRPr="0014252E">
              <w:rPr>
                <w:rFonts w:ascii="宋体" w:eastAsia="宋体" w:hAnsi="宋体" w:cs="宋体" w:hint="eastAsia"/>
                <w:kern w:val="0"/>
                <w:sz w:val="20"/>
                <w:szCs w:val="20"/>
              </w:rPr>
              <w:t>1</w:t>
            </w:r>
          </w:p>
        </w:tc>
        <w:tc>
          <w:tcPr>
            <w:tcW w:w="377" w:type="pct"/>
            <w:tcBorders>
              <w:top w:val="nil"/>
              <w:left w:val="nil"/>
              <w:bottom w:val="single" w:sz="4" w:space="0" w:color="000000"/>
              <w:right w:val="single" w:sz="4" w:space="0" w:color="000000"/>
            </w:tcBorders>
            <w:shd w:val="clear" w:color="auto" w:fill="auto"/>
            <w:vAlign w:val="center"/>
            <w:hideMark/>
          </w:tcPr>
          <w:p w:rsidR="0014252E" w:rsidRPr="0014252E" w:rsidRDefault="0014252E" w:rsidP="0014252E">
            <w:pPr>
              <w:widowControl/>
              <w:jc w:val="center"/>
              <w:rPr>
                <w:rFonts w:ascii="宋体" w:eastAsia="宋体" w:hAnsi="宋体" w:cs="宋体"/>
                <w:kern w:val="0"/>
                <w:sz w:val="20"/>
                <w:szCs w:val="20"/>
              </w:rPr>
            </w:pPr>
            <w:r w:rsidRPr="0014252E">
              <w:rPr>
                <w:rFonts w:ascii="宋体" w:eastAsia="宋体" w:hAnsi="宋体" w:cs="宋体" w:hint="eastAsia"/>
                <w:kern w:val="0"/>
                <w:sz w:val="20"/>
                <w:szCs w:val="20"/>
              </w:rPr>
              <w:t>个</w:t>
            </w:r>
          </w:p>
        </w:tc>
      </w:tr>
      <w:tr w:rsidR="0014252E" w:rsidRPr="0014252E" w:rsidTr="0014252E">
        <w:trPr>
          <w:trHeight w:val="420"/>
        </w:trPr>
        <w:tc>
          <w:tcPr>
            <w:tcW w:w="280" w:type="pct"/>
            <w:tcBorders>
              <w:top w:val="nil"/>
              <w:left w:val="single" w:sz="4" w:space="0" w:color="000000"/>
              <w:bottom w:val="single" w:sz="4" w:space="0" w:color="000000"/>
              <w:right w:val="single" w:sz="4" w:space="0" w:color="000000"/>
            </w:tcBorders>
            <w:shd w:val="clear" w:color="auto" w:fill="auto"/>
            <w:vAlign w:val="center"/>
            <w:hideMark/>
          </w:tcPr>
          <w:p w:rsidR="0014252E" w:rsidRPr="0014252E" w:rsidRDefault="0014252E" w:rsidP="0014252E">
            <w:pPr>
              <w:widowControl/>
              <w:jc w:val="center"/>
              <w:rPr>
                <w:rFonts w:ascii="宋体" w:eastAsia="宋体" w:hAnsi="宋体" w:cs="宋体"/>
                <w:kern w:val="0"/>
                <w:sz w:val="20"/>
                <w:szCs w:val="20"/>
              </w:rPr>
            </w:pPr>
            <w:r w:rsidRPr="0014252E">
              <w:rPr>
                <w:rFonts w:ascii="宋体" w:eastAsia="宋体" w:hAnsi="宋体" w:cs="宋体" w:hint="eastAsia"/>
                <w:kern w:val="0"/>
                <w:sz w:val="20"/>
                <w:szCs w:val="20"/>
              </w:rPr>
              <w:t>12</w:t>
            </w:r>
          </w:p>
        </w:tc>
        <w:tc>
          <w:tcPr>
            <w:tcW w:w="427" w:type="pct"/>
            <w:tcBorders>
              <w:top w:val="nil"/>
              <w:left w:val="nil"/>
              <w:bottom w:val="single" w:sz="4" w:space="0" w:color="000000"/>
              <w:right w:val="single" w:sz="4" w:space="0" w:color="000000"/>
            </w:tcBorders>
            <w:shd w:val="clear" w:color="auto" w:fill="auto"/>
            <w:vAlign w:val="center"/>
            <w:hideMark/>
          </w:tcPr>
          <w:p w:rsidR="0014252E" w:rsidRPr="0014252E" w:rsidRDefault="0014252E" w:rsidP="0014252E">
            <w:pPr>
              <w:widowControl/>
              <w:jc w:val="left"/>
              <w:rPr>
                <w:rFonts w:ascii="宋体" w:eastAsia="宋体" w:hAnsi="宋体" w:cs="宋体"/>
                <w:kern w:val="0"/>
                <w:sz w:val="20"/>
                <w:szCs w:val="20"/>
              </w:rPr>
            </w:pPr>
            <w:r w:rsidRPr="0014252E">
              <w:rPr>
                <w:rFonts w:ascii="宋体" w:eastAsia="宋体" w:hAnsi="宋体" w:cs="宋体" w:hint="eastAsia"/>
                <w:kern w:val="0"/>
                <w:sz w:val="20"/>
                <w:szCs w:val="20"/>
              </w:rPr>
              <w:t>施工费</w:t>
            </w:r>
          </w:p>
        </w:tc>
        <w:tc>
          <w:tcPr>
            <w:tcW w:w="3538" w:type="pct"/>
            <w:tcBorders>
              <w:top w:val="nil"/>
              <w:left w:val="nil"/>
              <w:bottom w:val="single" w:sz="4" w:space="0" w:color="000000"/>
              <w:right w:val="single" w:sz="4" w:space="0" w:color="000000"/>
            </w:tcBorders>
            <w:shd w:val="clear" w:color="auto" w:fill="auto"/>
            <w:vAlign w:val="center"/>
            <w:hideMark/>
          </w:tcPr>
          <w:p w:rsidR="0014252E" w:rsidRPr="0014252E" w:rsidRDefault="0014252E" w:rsidP="0014252E">
            <w:pPr>
              <w:widowControl/>
              <w:jc w:val="left"/>
              <w:rPr>
                <w:rFonts w:ascii="宋体" w:eastAsia="宋体" w:hAnsi="宋体" w:cs="宋体"/>
                <w:kern w:val="0"/>
                <w:sz w:val="20"/>
                <w:szCs w:val="20"/>
              </w:rPr>
            </w:pPr>
            <w:r w:rsidRPr="0014252E">
              <w:rPr>
                <w:rFonts w:ascii="宋体" w:eastAsia="宋体" w:hAnsi="宋体" w:cs="宋体" w:hint="eastAsia"/>
                <w:kern w:val="0"/>
                <w:sz w:val="20"/>
                <w:szCs w:val="20"/>
              </w:rPr>
              <w:t>人工布线施工，更换部分原有交换机，设备安装调试，扎带捆绑，设备及主线缆标识标签制作。</w:t>
            </w:r>
          </w:p>
        </w:tc>
        <w:tc>
          <w:tcPr>
            <w:tcW w:w="378" w:type="pct"/>
            <w:tcBorders>
              <w:top w:val="nil"/>
              <w:left w:val="nil"/>
              <w:bottom w:val="single" w:sz="4" w:space="0" w:color="000000"/>
              <w:right w:val="single" w:sz="4" w:space="0" w:color="000000"/>
            </w:tcBorders>
            <w:shd w:val="clear" w:color="auto" w:fill="auto"/>
            <w:vAlign w:val="center"/>
            <w:hideMark/>
          </w:tcPr>
          <w:p w:rsidR="0014252E" w:rsidRPr="0014252E" w:rsidRDefault="0014252E" w:rsidP="0014252E">
            <w:pPr>
              <w:widowControl/>
              <w:jc w:val="center"/>
              <w:rPr>
                <w:rFonts w:ascii="宋体" w:eastAsia="宋体" w:hAnsi="宋体" w:cs="宋体"/>
                <w:kern w:val="0"/>
                <w:sz w:val="20"/>
                <w:szCs w:val="20"/>
              </w:rPr>
            </w:pPr>
            <w:r w:rsidRPr="0014252E">
              <w:rPr>
                <w:rFonts w:ascii="宋体" w:eastAsia="宋体" w:hAnsi="宋体" w:cs="宋体" w:hint="eastAsia"/>
                <w:kern w:val="0"/>
                <w:sz w:val="20"/>
                <w:szCs w:val="20"/>
              </w:rPr>
              <w:t>1</w:t>
            </w:r>
          </w:p>
        </w:tc>
        <w:tc>
          <w:tcPr>
            <w:tcW w:w="377" w:type="pct"/>
            <w:tcBorders>
              <w:top w:val="nil"/>
              <w:left w:val="nil"/>
              <w:bottom w:val="single" w:sz="4" w:space="0" w:color="000000"/>
              <w:right w:val="single" w:sz="4" w:space="0" w:color="000000"/>
            </w:tcBorders>
            <w:shd w:val="clear" w:color="auto" w:fill="auto"/>
            <w:vAlign w:val="center"/>
            <w:hideMark/>
          </w:tcPr>
          <w:p w:rsidR="0014252E" w:rsidRPr="0014252E" w:rsidRDefault="0014252E" w:rsidP="0014252E">
            <w:pPr>
              <w:widowControl/>
              <w:jc w:val="center"/>
              <w:rPr>
                <w:rFonts w:ascii="宋体" w:eastAsia="宋体" w:hAnsi="宋体" w:cs="宋体"/>
                <w:kern w:val="0"/>
                <w:sz w:val="20"/>
                <w:szCs w:val="20"/>
              </w:rPr>
            </w:pPr>
            <w:r w:rsidRPr="0014252E">
              <w:rPr>
                <w:rFonts w:ascii="宋体" w:eastAsia="宋体" w:hAnsi="宋体" w:cs="宋体" w:hint="eastAsia"/>
                <w:kern w:val="0"/>
                <w:sz w:val="20"/>
                <w:szCs w:val="20"/>
              </w:rPr>
              <w:t>项</w:t>
            </w:r>
          </w:p>
        </w:tc>
      </w:tr>
    </w:tbl>
    <w:p w:rsidR="0014252E" w:rsidRPr="0014252E" w:rsidRDefault="0014252E" w:rsidP="006F61EE">
      <w:pPr>
        <w:rPr>
          <w:sz w:val="24"/>
          <w:szCs w:val="24"/>
        </w:rPr>
      </w:pPr>
    </w:p>
    <w:sectPr w:rsidR="0014252E" w:rsidRPr="0014252E" w:rsidSect="0014252E">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2AAC"/>
    <w:rsid w:val="00003E2D"/>
    <w:rsid w:val="00024DC9"/>
    <w:rsid w:val="000C6F73"/>
    <w:rsid w:val="0014252E"/>
    <w:rsid w:val="002C21B9"/>
    <w:rsid w:val="00334B9A"/>
    <w:rsid w:val="006F61EE"/>
    <w:rsid w:val="00780D87"/>
    <w:rsid w:val="00B11AE0"/>
    <w:rsid w:val="00BD7684"/>
    <w:rsid w:val="00D2580F"/>
    <w:rsid w:val="00E10654"/>
    <w:rsid w:val="00EA2AAC"/>
    <w:rsid w:val="00FF0D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10"/>
    <w:qFormat/>
    <w:rsid w:val="006F61EE"/>
    <w:pPr>
      <w:spacing w:before="240" w:after="60"/>
      <w:jc w:val="center"/>
      <w:outlineLvl w:val="0"/>
    </w:pPr>
    <w:rPr>
      <w:rFonts w:asciiTheme="majorHAnsi" w:eastAsia="宋体" w:hAnsiTheme="majorHAnsi" w:cstheme="majorBidi"/>
      <w:b/>
      <w:bCs/>
      <w:sz w:val="32"/>
      <w:szCs w:val="32"/>
    </w:rPr>
  </w:style>
  <w:style w:type="character" w:customStyle="1" w:styleId="Char">
    <w:name w:val="标题 Char"/>
    <w:basedOn w:val="a0"/>
    <w:link w:val="a3"/>
    <w:uiPriority w:val="10"/>
    <w:rsid w:val="006F61EE"/>
    <w:rPr>
      <w:rFonts w:asciiTheme="majorHAnsi" w:eastAsia="宋体" w:hAnsiTheme="majorHAnsi" w:cstheme="majorBidi"/>
      <w:b/>
      <w:bCs/>
      <w:sz w:val="32"/>
      <w:szCs w:val="32"/>
    </w:rPr>
  </w:style>
  <w:style w:type="paragraph" w:styleId="a4">
    <w:name w:val="Balloon Text"/>
    <w:basedOn w:val="a"/>
    <w:link w:val="Char0"/>
    <w:uiPriority w:val="99"/>
    <w:semiHidden/>
    <w:unhideWhenUsed/>
    <w:rsid w:val="00780D87"/>
    <w:rPr>
      <w:sz w:val="18"/>
      <w:szCs w:val="18"/>
    </w:rPr>
  </w:style>
  <w:style w:type="character" w:customStyle="1" w:styleId="Char0">
    <w:name w:val="批注框文本 Char"/>
    <w:basedOn w:val="a0"/>
    <w:link w:val="a4"/>
    <w:uiPriority w:val="99"/>
    <w:semiHidden/>
    <w:rsid w:val="00780D8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10"/>
    <w:qFormat/>
    <w:rsid w:val="006F61EE"/>
    <w:pPr>
      <w:spacing w:before="240" w:after="60"/>
      <w:jc w:val="center"/>
      <w:outlineLvl w:val="0"/>
    </w:pPr>
    <w:rPr>
      <w:rFonts w:asciiTheme="majorHAnsi" w:eastAsia="宋体" w:hAnsiTheme="majorHAnsi" w:cstheme="majorBidi"/>
      <w:b/>
      <w:bCs/>
      <w:sz w:val="32"/>
      <w:szCs w:val="32"/>
    </w:rPr>
  </w:style>
  <w:style w:type="character" w:customStyle="1" w:styleId="Char">
    <w:name w:val="标题 Char"/>
    <w:basedOn w:val="a0"/>
    <w:link w:val="a3"/>
    <w:uiPriority w:val="10"/>
    <w:rsid w:val="006F61EE"/>
    <w:rPr>
      <w:rFonts w:asciiTheme="majorHAnsi" w:eastAsia="宋体" w:hAnsiTheme="majorHAnsi" w:cstheme="majorBidi"/>
      <w:b/>
      <w:bCs/>
      <w:sz w:val="32"/>
      <w:szCs w:val="32"/>
    </w:rPr>
  </w:style>
  <w:style w:type="paragraph" w:styleId="a4">
    <w:name w:val="Balloon Text"/>
    <w:basedOn w:val="a"/>
    <w:link w:val="Char0"/>
    <w:uiPriority w:val="99"/>
    <w:semiHidden/>
    <w:unhideWhenUsed/>
    <w:rsid w:val="00780D87"/>
    <w:rPr>
      <w:sz w:val="18"/>
      <w:szCs w:val="18"/>
    </w:rPr>
  </w:style>
  <w:style w:type="character" w:customStyle="1" w:styleId="Char0">
    <w:name w:val="批注框文本 Char"/>
    <w:basedOn w:val="a0"/>
    <w:link w:val="a4"/>
    <w:uiPriority w:val="99"/>
    <w:semiHidden/>
    <w:rsid w:val="00780D8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647318">
      <w:bodyDiv w:val="1"/>
      <w:marLeft w:val="0"/>
      <w:marRight w:val="0"/>
      <w:marTop w:val="0"/>
      <w:marBottom w:val="0"/>
      <w:divBdr>
        <w:top w:val="none" w:sz="0" w:space="0" w:color="auto"/>
        <w:left w:val="none" w:sz="0" w:space="0" w:color="auto"/>
        <w:bottom w:val="none" w:sz="0" w:space="0" w:color="auto"/>
        <w:right w:val="none" w:sz="0" w:space="0" w:color="auto"/>
      </w:divBdr>
    </w:div>
    <w:div w:id="425813654">
      <w:bodyDiv w:val="1"/>
      <w:marLeft w:val="0"/>
      <w:marRight w:val="0"/>
      <w:marTop w:val="0"/>
      <w:marBottom w:val="0"/>
      <w:divBdr>
        <w:top w:val="none" w:sz="0" w:space="0" w:color="auto"/>
        <w:left w:val="none" w:sz="0" w:space="0" w:color="auto"/>
        <w:bottom w:val="none" w:sz="0" w:space="0" w:color="auto"/>
        <w:right w:val="none" w:sz="0" w:space="0" w:color="auto"/>
      </w:divBdr>
    </w:div>
    <w:div w:id="1053306529">
      <w:bodyDiv w:val="1"/>
      <w:marLeft w:val="0"/>
      <w:marRight w:val="0"/>
      <w:marTop w:val="0"/>
      <w:marBottom w:val="0"/>
      <w:divBdr>
        <w:top w:val="none" w:sz="0" w:space="0" w:color="auto"/>
        <w:left w:val="none" w:sz="0" w:space="0" w:color="auto"/>
        <w:bottom w:val="none" w:sz="0" w:space="0" w:color="auto"/>
        <w:right w:val="none" w:sz="0" w:space="0" w:color="auto"/>
      </w:divBdr>
    </w:div>
    <w:div w:id="1659531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161</TotalTime>
  <Pages>4</Pages>
  <Words>211</Words>
  <Characters>1207</Characters>
  <Application>Microsoft Office Word</Application>
  <DocSecurity>0</DocSecurity>
  <Lines>10</Lines>
  <Paragraphs>2</Paragraphs>
  <ScaleCrop>false</ScaleCrop>
  <Company/>
  <LinksUpToDate>false</LinksUpToDate>
  <CharactersWithSpaces>1416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MaoDun</dc:creator>
  <cp:keywords/>
  <dc:description/>
  <cp:lastModifiedBy>MaoDun</cp:lastModifiedBy>
  <cp:revision>8</cp:revision>
  <dcterms:created xsi:type="dcterms:W3CDTF">2022-01-08T09:37:00Z</dcterms:created>
  <dcterms:modified xsi:type="dcterms:W3CDTF">2022-01-08T15:36:00Z</dcterms:modified>
</cp:coreProperties>
</file>